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8D1B"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2A38243E" wp14:editId="46D32EC6">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603BFCB4"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0E9CABD" w14:textId="77777777" w:rsidTr="00CF4148">
        <w:trPr>
          <w:trHeight w:val="1418"/>
        </w:trPr>
        <w:tc>
          <w:tcPr>
            <w:tcW w:w="7825" w:type="dxa"/>
            <w:vAlign w:val="bottom"/>
          </w:tcPr>
          <w:p w14:paraId="785A728F" w14:textId="6CF969B8" w:rsidR="00AD784C" w:rsidRPr="00161AA0" w:rsidRDefault="002A6822" w:rsidP="00EC20FF">
            <w:pPr>
              <w:pStyle w:val="Documenttitle"/>
            </w:pPr>
            <w:r w:rsidRPr="002A6822">
              <w:t xml:space="preserve">Home Stretch </w:t>
            </w:r>
            <w:r w:rsidR="00203A0E">
              <w:t>change request form</w:t>
            </w:r>
          </w:p>
        </w:tc>
      </w:tr>
      <w:tr w:rsidR="000B2117" w14:paraId="5EE10411" w14:textId="77777777" w:rsidTr="009C1CB1">
        <w:trPr>
          <w:trHeight w:val="1247"/>
        </w:trPr>
        <w:tc>
          <w:tcPr>
            <w:tcW w:w="7825" w:type="dxa"/>
          </w:tcPr>
          <w:p w14:paraId="641398FD" w14:textId="4A377D13" w:rsidR="000B2117" w:rsidRPr="00A1389F" w:rsidRDefault="000B2117" w:rsidP="00CF4148">
            <w:pPr>
              <w:pStyle w:val="Documentsubtitle"/>
            </w:pPr>
          </w:p>
        </w:tc>
      </w:tr>
      <w:tr w:rsidR="00CF4148" w14:paraId="531EE07D" w14:textId="77777777" w:rsidTr="00CF4148">
        <w:trPr>
          <w:trHeight w:val="284"/>
        </w:trPr>
        <w:tc>
          <w:tcPr>
            <w:tcW w:w="7825" w:type="dxa"/>
          </w:tcPr>
          <w:p w14:paraId="7965D810" w14:textId="77777777" w:rsidR="00CF4148" w:rsidRPr="00250DC4" w:rsidRDefault="00AA0BD4" w:rsidP="00CF4148">
            <w:pPr>
              <w:pStyle w:val="Bannermarking"/>
            </w:pPr>
            <w:fldSimple w:instr=" FILLIN  &quot;Type the protective marking&quot; \d OFFICIAL \o  \* MERGEFORMAT ">
              <w:r w:rsidR="002A6822">
                <w:t>OFFICIAL</w:t>
              </w:r>
            </w:fldSimple>
          </w:p>
        </w:tc>
      </w:tr>
    </w:tbl>
    <w:p w14:paraId="43FABBBC" w14:textId="6206717F" w:rsidR="007173CA" w:rsidRDefault="007173CA" w:rsidP="00D079AA">
      <w:pPr>
        <w:pStyle w:val="Body"/>
      </w:pPr>
    </w:p>
    <w:p w14:paraId="0500EA33" w14:textId="77777777" w:rsidR="00580394" w:rsidRPr="00B519CD" w:rsidRDefault="00580394" w:rsidP="007173CA">
      <w:pPr>
        <w:pStyle w:val="Body"/>
        <w:sectPr w:rsidR="00580394" w:rsidRPr="00B519CD" w:rsidSect="00B04489">
          <w:headerReference w:type="even" r:id="rId15"/>
          <w:headerReference w:type="default" r:id="rId16"/>
          <w:headerReference w:type="first" r:id="rId17"/>
          <w:type w:val="continuous"/>
          <w:pgSz w:w="11906" w:h="16838" w:code="9"/>
          <w:pgMar w:top="1418" w:right="851" w:bottom="1418" w:left="851" w:header="851" w:footer="851" w:gutter="0"/>
          <w:cols w:space="340"/>
          <w:titlePg/>
          <w:docGrid w:linePitch="360"/>
        </w:sectPr>
      </w:pPr>
    </w:p>
    <w:p w14:paraId="674748F5" w14:textId="7DEC9822" w:rsidR="002A6822" w:rsidRDefault="002A6822" w:rsidP="002A6822">
      <w:pPr>
        <w:pStyle w:val="Body"/>
      </w:pPr>
      <w:bookmarkStart w:id="0" w:name="_Hlk37240926"/>
      <w:r>
        <w:t xml:space="preserve">Better Futures providers are responsible for completing this form for young people </w:t>
      </w:r>
      <w:r w:rsidR="00203A0E">
        <w:t xml:space="preserve">changing their Home Stretch </w:t>
      </w:r>
      <w:r w:rsidR="000F4C25">
        <w:t xml:space="preserve">home based care (HBC) or independent living (IL) </w:t>
      </w:r>
      <w:r w:rsidR="00203A0E">
        <w:t>arrangement.</w:t>
      </w:r>
      <w:r w:rsidR="005512AC">
        <w:t xml:space="preserve"> </w:t>
      </w:r>
      <w:r>
        <w:t xml:space="preserve">For more information refer to the Home Stretch </w:t>
      </w:r>
      <w:r w:rsidR="00203A0E">
        <w:t>change in circumstances practice advice, and Home Stretch change request form user guide.</w:t>
      </w:r>
      <w:r>
        <w:t xml:space="preserve"> This </w:t>
      </w:r>
      <w:r w:rsidR="0097103E">
        <w:t xml:space="preserve">form </w:t>
      </w:r>
      <w:r>
        <w:t xml:space="preserve">can be found on </w:t>
      </w:r>
      <w:hyperlink r:id="rId18" w:history="1">
        <w:r w:rsidR="0025132F" w:rsidRPr="0025132F">
          <w:rPr>
            <w:rStyle w:val="Hyperlink"/>
          </w:rPr>
          <w:t>providers.dffh.vic.gov.au/home-stretch</w:t>
        </w:r>
      </w:hyperlink>
      <w:r>
        <w:t xml:space="preserve"> &lt;https://providers.dffh.vic.gov.au/home-stretch&gt;</w:t>
      </w:r>
      <w:r w:rsidR="002F36F1">
        <w:t>.</w:t>
      </w:r>
    </w:p>
    <w:p w14:paraId="34C6D41E" w14:textId="5F3EC8A8" w:rsidR="002A6822" w:rsidRDefault="00203A0E" w:rsidP="00203A0E">
      <w:pPr>
        <w:pStyle w:val="Heading1"/>
        <w:numPr>
          <w:ilvl w:val="0"/>
          <w:numId w:val="40"/>
        </w:numPr>
      </w:pPr>
      <w:r>
        <w:t>Young person’s details</w:t>
      </w:r>
    </w:p>
    <w:tbl>
      <w:tblPr>
        <w:tblStyle w:val="HomeStretch"/>
        <w:tblW w:w="10206" w:type="dxa"/>
        <w:tblLook w:val="04A0" w:firstRow="1" w:lastRow="0" w:firstColumn="1" w:lastColumn="0" w:noHBand="0" w:noVBand="1"/>
      </w:tblPr>
      <w:tblGrid>
        <w:gridCol w:w="4111"/>
        <w:gridCol w:w="6095"/>
      </w:tblGrid>
      <w:tr w:rsidR="00203A0E" w:rsidRPr="00675B57" w14:paraId="30BF8672" w14:textId="77777777" w:rsidTr="000F4C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tcPr>
          <w:p w14:paraId="7CE88D96" w14:textId="77777777" w:rsidR="00203A0E" w:rsidRPr="00675B57" w:rsidRDefault="00203A0E" w:rsidP="006615DE">
            <w:pPr>
              <w:pStyle w:val="Tablecolhead"/>
            </w:pPr>
            <w:r>
              <w:t>Information required</w:t>
            </w:r>
          </w:p>
        </w:tc>
        <w:tc>
          <w:tcPr>
            <w:tcW w:w="6095" w:type="dxa"/>
          </w:tcPr>
          <w:p w14:paraId="008CB319" w14:textId="77777777" w:rsidR="00203A0E" w:rsidRPr="00675B57" w:rsidRDefault="00203A0E" w:rsidP="006615DE">
            <w:pPr>
              <w:pStyle w:val="Tablecolhead"/>
              <w:cnfStyle w:val="100000000000" w:firstRow="1" w:lastRow="0" w:firstColumn="0" w:lastColumn="0" w:oddVBand="0" w:evenVBand="0" w:oddHBand="0" w:evenHBand="0" w:firstRowFirstColumn="0" w:firstRowLastColumn="0" w:lastRowFirstColumn="0" w:lastRowLastColumn="0"/>
            </w:pPr>
            <w:r>
              <w:t>Response – delete pre entered text if not applicable</w:t>
            </w:r>
          </w:p>
        </w:tc>
      </w:tr>
      <w:tr w:rsidR="00203A0E" w:rsidRPr="00675B57" w14:paraId="7EBE7274" w14:textId="77777777" w:rsidTr="000F4C25">
        <w:tc>
          <w:tcPr>
            <w:cnfStyle w:val="001000000000" w:firstRow="0" w:lastRow="0" w:firstColumn="1" w:lastColumn="0" w:oddVBand="0" w:evenVBand="0" w:oddHBand="0" w:evenHBand="0" w:firstRowFirstColumn="0" w:firstRowLastColumn="0" w:lastRowFirstColumn="0" w:lastRowLastColumn="0"/>
            <w:tcW w:w="4111" w:type="dxa"/>
          </w:tcPr>
          <w:p w14:paraId="3E959E61" w14:textId="77777777" w:rsidR="00203A0E" w:rsidRPr="00A2473D" w:rsidRDefault="00203A0E" w:rsidP="006615DE">
            <w:pPr>
              <w:pStyle w:val="Tabletext"/>
            </w:pPr>
            <w:r w:rsidRPr="00A2473D">
              <w:t>Name</w:t>
            </w:r>
          </w:p>
        </w:tc>
        <w:tc>
          <w:tcPr>
            <w:tcW w:w="6095" w:type="dxa"/>
          </w:tcPr>
          <w:p w14:paraId="0CE9C1DA" w14:textId="77777777" w:rsidR="00203A0E" w:rsidRPr="00A2473D" w:rsidRDefault="00203A0E" w:rsidP="006615DE">
            <w:pPr>
              <w:pStyle w:val="Tabletext"/>
              <w:cnfStyle w:val="000000000000" w:firstRow="0" w:lastRow="0" w:firstColumn="0" w:lastColumn="0" w:oddVBand="0" w:evenVBand="0" w:oddHBand="0" w:evenHBand="0" w:firstRowFirstColumn="0" w:firstRowLastColumn="0" w:lastRowFirstColumn="0" w:lastRowLastColumn="0"/>
            </w:pPr>
          </w:p>
        </w:tc>
      </w:tr>
      <w:tr w:rsidR="00203A0E" w:rsidRPr="00675B57" w14:paraId="4F5AAA41" w14:textId="77777777" w:rsidTr="000F4C25">
        <w:tc>
          <w:tcPr>
            <w:cnfStyle w:val="001000000000" w:firstRow="0" w:lastRow="0" w:firstColumn="1" w:lastColumn="0" w:oddVBand="0" w:evenVBand="0" w:oddHBand="0" w:evenHBand="0" w:firstRowFirstColumn="0" w:firstRowLastColumn="0" w:lastRowFirstColumn="0" w:lastRowLastColumn="0"/>
            <w:tcW w:w="4111" w:type="dxa"/>
          </w:tcPr>
          <w:p w14:paraId="76C5240D" w14:textId="7367EC0E" w:rsidR="00203A0E" w:rsidRPr="00A2473D" w:rsidRDefault="00203A0E" w:rsidP="006615DE">
            <w:pPr>
              <w:pStyle w:val="Tabletext"/>
            </w:pPr>
            <w:r w:rsidRPr="00A2473D">
              <w:t>Date of birth</w:t>
            </w:r>
          </w:p>
        </w:tc>
        <w:tc>
          <w:tcPr>
            <w:tcW w:w="6095" w:type="dxa"/>
          </w:tcPr>
          <w:p w14:paraId="04050342" w14:textId="77777777" w:rsidR="00203A0E" w:rsidRPr="00A2473D" w:rsidRDefault="00203A0E" w:rsidP="006615DE">
            <w:pPr>
              <w:pStyle w:val="Tabletext"/>
              <w:cnfStyle w:val="000000000000" w:firstRow="0" w:lastRow="0" w:firstColumn="0" w:lastColumn="0" w:oddVBand="0" w:evenVBand="0" w:oddHBand="0" w:evenHBand="0" w:firstRowFirstColumn="0" w:firstRowLastColumn="0" w:lastRowFirstColumn="0" w:lastRowLastColumn="0"/>
            </w:pPr>
          </w:p>
        </w:tc>
      </w:tr>
      <w:tr w:rsidR="00203A0E" w:rsidRPr="00675B57" w14:paraId="35A98C5A" w14:textId="77777777" w:rsidTr="000F4C25">
        <w:tc>
          <w:tcPr>
            <w:cnfStyle w:val="001000000000" w:firstRow="0" w:lastRow="0" w:firstColumn="1" w:lastColumn="0" w:oddVBand="0" w:evenVBand="0" w:oddHBand="0" w:evenHBand="0" w:firstRowFirstColumn="0" w:firstRowLastColumn="0" w:lastRowFirstColumn="0" w:lastRowLastColumn="0"/>
            <w:tcW w:w="4111" w:type="dxa"/>
          </w:tcPr>
          <w:p w14:paraId="7EB31342" w14:textId="5220790E" w:rsidR="00203A0E" w:rsidRPr="00A2473D" w:rsidRDefault="00203A0E" w:rsidP="006615DE">
            <w:pPr>
              <w:pStyle w:val="Tabletext"/>
            </w:pPr>
            <w:r>
              <w:t>Current age</w:t>
            </w:r>
          </w:p>
        </w:tc>
        <w:tc>
          <w:tcPr>
            <w:tcW w:w="6095" w:type="dxa"/>
          </w:tcPr>
          <w:p w14:paraId="36F6D080" w14:textId="77777777" w:rsidR="00203A0E" w:rsidRPr="00A2473D" w:rsidRDefault="00203A0E" w:rsidP="006615DE">
            <w:pPr>
              <w:pStyle w:val="Tabletext"/>
              <w:cnfStyle w:val="000000000000" w:firstRow="0" w:lastRow="0" w:firstColumn="0" w:lastColumn="0" w:oddVBand="0" w:evenVBand="0" w:oddHBand="0" w:evenHBand="0" w:firstRowFirstColumn="0" w:firstRowLastColumn="0" w:lastRowFirstColumn="0" w:lastRowLastColumn="0"/>
            </w:pPr>
          </w:p>
        </w:tc>
      </w:tr>
      <w:tr w:rsidR="00471F40" w:rsidRPr="00675B57" w14:paraId="2DC999FC" w14:textId="77777777" w:rsidTr="000F4C25">
        <w:tc>
          <w:tcPr>
            <w:cnfStyle w:val="001000000000" w:firstRow="0" w:lastRow="0" w:firstColumn="1" w:lastColumn="0" w:oddVBand="0" w:evenVBand="0" w:oddHBand="0" w:evenHBand="0" w:firstRowFirstColumn="0" w:firstRowLastColumn="0" w:lastRowFirstColumn="0" w:lastRowLastColumn="0"/>
            <w:tcW w:w="4111" w:type="dxa"/>
          </w:tcPr>
          <w:p w14:paraId="4F25263F" w14:textId="4815A710" w:rsidR="00471F40" w:rsidRDefault="00471F40" w:rsidP="006615DE">
            <w:pPr>
              <w:pStyle w:val="Tabletext"/>
            </w:pPr>
            <w:r>
              <w:t>Home Stretch type</w:t>
            </w:r>
          </w:p>
        </w:tc>
        <w:tc>
          <w:tcPr>
            <w:tcW w:w="6095" w:type="dxa"/>
          </w:tcPr>
          <w:p w14:paraId="149156A5" w14:textId="77777777" w:rsidR="00471F40" w:rsidRDefault="00471F40" w:rsidP="006615DE">
            <w:pPr>
              <w:pStyle w:val="Tabletext"/>
              <w:cnfStyle w:val="000000000000" w:firstRow="0" w:lastRow="0" w:firstColumn="0" w:lastColumn="0" w:oddVBand="0" w:evenVBand="0" w:oddHBand="0" w:evenHBand="0" w:firstRowFirstColumn="0" w:firstRowLastColumn="0" w:lastRowFirstColumn="0" w:lastRowLastColumn="0"/>
            </w:pPr>
            <w:r>
              <w:t>Home based care</w:t>
            </w:r>
          </w:p>
          <w:p w14:paraId="5F392191" w14:textId="3075D821" w:rsidR="00471F40" w:rsidRPr="00A2473D" w:rsidRDefault="00471F40" w:rsidP="006615DE">
            <w:pPr>
              <w:pStyle w:val="Tabletext"/>
              <w:cnfStyle w:val="000000000000" w:firstRow="0" w:lastRow="0" w:firstColumn="0" w:lastColumn="0" w:oddVBand="0" w:evenVBand="0" w:oddHBand="0" w:evenHBand="0" w:firstRowFirstColumn="0" w:firstRowLastColumn="0" w:lastRowFirstColumn="0" w:lastRowLastColumn="0"/>
            </w:pPr>
            <w:r>
              <w:t>Independent living</w:t>
            </w:r>
          </w:p>
        </w:tc>
      </w:tr>
      <w:tr w:rsidR="00471F40" w:rsidRPr="00675B57" w14:paraId="53C71B05" w14:textId="77777777" w:rsidTr="000F4C25">
        <w:tc>
          <w:tcPr>
            <w:cnfStyle w:val="001000000000" w:firstRow="0" w:lastRow="0" w:firstColumn="1" w:lastColumn="0" w:oddVBand="0" w:evenVBand="0" w:oddHBand="0" w:evenHBand="0" w:firstRowFirstColumn="0" w:firstRowLastColumn="0" w:lastRowFirstColumn="0" w:lastRowLastColumn="0"/>
            <w:tcW w:w="4111" w:type="dxa"/>
          </w:tcPr>
          <w:p w14:paraId="193821FB" w14:textId="6D9D61BB" w:rsidR="00471F40" w:rsidRDefault="00471F40" w:rsidP="006615DE">
            <w:pPr>
              <w:pStyle w:val="Tabletext"/>
            </w:pPr>
            <w:r>
              <w:t>Home Stretch approval date</w:t>
            </w:r>
          </w:p>
        </w:tc>
        <w:tc>
          <w:tcPr>
            <w:tcW w:w="6095" w:type="dxa"/>
          </w:tcPr>
          <w:p w14:paraId="197C61F8" w14:textId="77777777" w:rsidR="00471F40" w:rsidRDefault="00471F40" w:rsidP="006615DE">
            <w:pPr>
              <w:pStyle w:val="Tabletext"/>
              <w:cnfStyle w:val="000000000000" w:firstRow="0" w:lastRow="0" w:firstColumn="0" w:lastColumn="0" w:oddVBand="0" w:evenVBand="0" w:oddHBand="0" w:evenHBand="0" w:firstRowFirstColumn="0" w:firstRowLastColumn="0" w:lastRowFirstColumn="0" w:lastRowLastColumn="0"/>
            </w:pPr>
          </w:p>
        </w:tc>
      </w:tr>
      <w:tr w:rsidR="00203A0E" w:rsidRPr="00675B57" w14:paraId="11D47E7D" w14:textId="77777777" w:rsidTr="000F4C25">
        <w:tc>
          <w:tcPr>
            <w:cnfStyle w:val="001000000000" w:firstRow="0" w:lastRow="0" w:firstColumn="1" w:lastColumn="0" w:oddVBand="0" w:evenVBand="0" w:oddHBand="0" w:evenHBand="0" w:firstRowFirstColumn="0" w:firstRowLastColumn="0" w:lastRowFirstColumn="0" w:lastRowLastColumn="0"/>
            <w:tcW w:w="4111" w:type="dxa"/>
          </w:tcPr>
          <w:p w14:paraId="22F074D3" w14:textId="5C4D4FE8" w:rsidR="00203A0E" w:rsidRPr="00A2473D" w:rsidRDefault="00203A0E" w:rsidP="006615DE">
            <w:pPr>
              <w:pStyle w:val="Tabletext"/>
            </w:pPr>
            <w:r>
              <w:t xml:space="preserve">Home Stretch end date </w:t>
            </w:r>
          </w:p>
        </w:tc>
        <w:tc>
          <w:tcPr>
            <w:tcW w:w="6095" w:type="dxa"/>
          </w:tcPr>
          <w:p w14:paraId="7DBE8A81" w14:textId="64FA425B" w:rsidR="00203A0E" w:rsidRPr="00A2473D" w:rsidRDefault="00203A0E" w:rsidP="006615DE">
            <w:pPr>
              <w:pStyle w:val="Tabletext"/>
              <w:cnfStyle w:val="000000000000" w:firstRow="0" w:lastRow="0" w:firstColumn="0" w:lastColumn="0" w:oddVBand="0" w:evenVBand="0" w:oddHBand="0" w:evenHBand="0" w:firstRowFirstColumn="0" w:firstRowLastColumn="0" w:lastRowFirstColumn="0" w:lastRowLastColumn="0"/>
            </w:pPr>
            <w:r>
              <w:t>Enter date young person turns 21</w:t>
            </w:r>
          </w:p>
        </w:tc>
      </w:tr>
      <w:tr w:rsidR="00203A0E" w:rsidRPr="00675B57" w14:paraId="53EF9A22" w14:textId="77777777" w:rsidTr="000F4C25">
        <w:tc>
          <w:tcPr>
            <w:cnfStyle w:val="001000000000" w:firstRow="0" w:lastRow="0" w:firstColumn="1" w:lastColumn="0" w:oddVBand="0" w:evenVBand="0" w:oddHBand="0" w:evenHBand="0" w:firstRowFirstColumn="0" w:firstRowLastColumn="0" w:lastRowFirstColumn="0" w:lastRowLastColumn="0"/>
            <w:tcW w:w="4111" w:type="dxa"/>
          </w:tcPr>
          <w:p w14:paraId="6C0A247D" w14:textId="77777777" w:rsidR="00203A0E" w:rsidRPr="00A2473D" w:rsidRDefault="00203A0E" w:rsidP="006615DE">
            <w:pPr>
              <w:pStyle w:val="Tabletext"/>
            </w:pPr>
            <w:r w:rsidRPr="00A2473D">
              <w:t>CRIS number</w:t>
            </w:r>
          </w:p>
        </w:tc>
        <w:tc>
          <w:tcPr>
            <w:tcW w:w="6095" w:type="dxa"/>
          </w:tcPr>
          <w:p w14:paraId="5C26B4B6" w14:textId="77777777" w:rsidR="00203A0E" w:rsidRPr="00A2473D" w:rsidRDefault="00203A0E" w:rsidP="006615DE">
            <w:pPr>
              <w:pStyle w:val="Tabletext"/>
              <w:cnfStyle w:val="000000000000" w:firstRow="0" w:lastRow="0" w:firstColumn="0" w:lastColumn="0" w:oddVBand="0" w:evenVBand="0" w:oddHBand="0" w:evenHBand="0" w:firstRowFirstColumn="0" w:firstRowLastColumn="0" w:lastRowFirstColumn="0" w:lastRowLastColumn="0"/>
            </w:pPr>
          </w:p>
        </w:tc>
      </w:tr>
      <w:tr w:rsidR="00203A0E" w:rsidRPr="00675B57" w14:paraId="7C630BE0" w14:textId="77777777" w:rsidTr="000F4C25">
        <w:tc>
          <w:tcPr>
            <w:cnfStyle w:val="001000000000" w:firstRow="0" w:lastRow="0" w:firstColumn="1" w:lastColumn="0" w:oddVBand="0" w:evenVBand="0" w:oddHBand="0" w:evenHBand="0" w:firstRowFirstColumn="0" w:firstRowLastColumn="0" w:lastRowFirstColumn="0" w:lastRowLastColumn="0"/>
            <w:tcW w:w="4111" w:type="dxa"/>
          </w:tcPr>
          <w:p w14:paraId="23C253BB" w14:textId="718B97D0" w:rsidR="00203A0E" w:rsidRPr="00A2473D" w:rsidRDefault="00471F40" w:rsidP="006615DE">
            <w:pPr>
              <w:pStyle w:val="Tabletext"/>
            </w:pPr>
            <w:r w:rsidRPr="00A2473D">
              <w:t>CRIS</w:t>
            </w:r>
            <w:r>
              <w:t>SP</w:t>
            </w:r>
            <w:r w:rsidRPr="00A2473D">
              <w:t xml:space="preserve"> number</w:t>
            </w:r>
          </w:p>
        </w:tc>
        <w:tc>
          <w:tcPr>
            <w:tcW w:w="6095" w:type="dxa"/>
          </w:tcPr>
          <w:p w14:paraId="7112E188" w14:textId="77777777" w:rsidR="00203A0E" w:rsidRPr="00A2473D" w:rsidRDefault="00203A0E" w:rsidP="006615DE">
            <w:pPr>
              <w:pStyle w:val="Tabletext"/>
              <w:cnfStyle w:val="000000000000" w:firstRow="0" w:lastRow="0" w:firstColumn="0" w:lastColumn="0" w:oddVBand="0" w:evenVBand="0" w:oddHBand="0" w:evenHBand="0" w:firstRowFirstColumn="0" w:firstRowLastColumn="0" w:lastRowFirstColumn="0" w:lastRowLastColumn="0"/>
            </w:pPr>
          </w:p>
        </w:tc>
      </w:tr>
      <w:tr w:rsidR="00203A0E" w:rsidRPr="00675B57" w14:paraId="200FA1F1" w14:textId="77777777" w:rsidTr="000F4C25">
        <w:tc>
          <w:tcPr>
            <w:cnfStyle w:val="001000000000" w:firstRow="0" w:lastRow="0" w:firstColumn="1" w:lastColumn="0" w:oddVBand="0" w:evenVBand="0" w:oddHBand="0" w:evenHBand="0" w:firstRowFirstColumn="0" w:firstRowLastColumn="0" w:lastRowFirstColumn="0" w:lastRowLastColumn="0"/>
            <w:tcW w:w="4111" w:type="dxa"/>
          </w:tcPr>
          <w:p w14:paraId="29F8F966" w14:textId="43A16E48" w:rsidR="00203A0E" w:rsidRPr="00471F40" w:rsidRDefault="00471F40" w:rsidP="006615DE">
            <w:pPr>
              <w:pStyle w:val="Tabletext"/>
            </w:pPr>
            <w:r w:rsidRPr="00471F40">
              <w:t>Better</w:t>
            </w:r>
            <w:r>
              <w:t xml:space="preserve"> Futures provider</w:t>
            </w:r>
          </w:p>
        </w:tc>
        <w:tc>
          <w:tcPr>
            <w:tcW w:w="6095" w:type="dxa"/>
          </w:tcPr>
          <w:p w14:paraId="281DF368" w14:textId="33F14840" w:rsidR="00203A0E" w:rsidRPr="00A2473D" w:rsidRDefault="00203A0E" w:rsidP="006615DE">
            <w:pPr>
              <w:pStyle w:val="Tabletext"/>
              <w:cnfStyle w:val="000000000000" w:firstRow="0" w:lastRow="0" w:firstColumn="0" w:lastColumn="0" w:oddVBand="0" w:evenVBand="0" w:oddHBand="0" w:evenHBand="0" w:firstRowFirstColumn="0" w:firstRowLastColumn="0" w:lastRowFirstColumn="0" w:lastRowLastColumn="0"/>
            </w:pPr>
          </w:p>
        </w:tc>
      </w:tr>
      <w:tr w:rsidR="00203A0E" w:rsidRPr="00675B57" w14:paraId="27EE8CBE" w14:textId="77777777" w:rsidTr="000F4C25">
        <w:tc>
          <w:tcPr>
            <w:cnfStyle w:val="001000000000" w:firstRow="0" w:lastRow="0" w:firstColumn="1" w:lastColumn="0" w:oddVBand="0" w:evenVBand="0" w:oddHBand="0" w:evenHBand="0" w:firstRowFirstColumn="0" w:firstRowLastColumn="0" w:lastRowFirstColumn="0" w:lastRowLastColumn="0"/>
            <w:tcW w:w="4111" w:type="dxa"/>
          </w:tcPr>
          <w:p w14:paraId="12C46721" w14:textId="33774E72" w:rsidR="00203A0E" w:rsidRPr="00A2473D" w:rsidRDefault="00471F40" w:rsidP="006615DE">
            <w:pPr>
              <w:pStyle w:val="Tabletext"/>
            </w:pPr>
            <w:r>
              <w:t>Better Futures support worker</w:t>
            </w:r>
          </w:p>
        </w:tc>
        <w:tc>
          <w:tcPr>
            <w:tcW w:w="6095" w:type="dxa"/>
          </w:tcPr>
          <w:p w14:paraId="13B528E5" w14:textId="77777777" w:rsidR="00203A0E" w:rsidRPr="00A2473D" w:rsidRDefault="00203A0E" w:rsidP="006615DE">
            <w:pPr>
              <w:pStyle w:val="Tabletext"/>
              <w:cnfStyle w:val="000000000000" w:firstRow="0" w:lastRow="0" w:firstColumn="0" w:lastColumn="0" w:oddVBand="0" w:evenVBand="0" w:oddHBand="0" w:evenHBand="0" w:firstRowFirstColumn="0" w:firstRowLastColumn="0" w:lastRowFirstColumn="0" w:lastRowLastColumn="0"/>
            </w:pPr>
          </w:p>
        </w:tc>
      </w:tr>
    </w:tbl>
    <w:p w14:paraId="3BFAAFC1" w14:textId="0792F624" w:rsidR="00471F40" w:rsidRPr="00471F40" w:rsidRDefault="00471F40" w:rsidP="00471F40">
      <w:pPr>
        <w:pStyle w:val="Heading1"/>
        <w:numPr>
          <w:ilvl w:val="0"/>
          <w:numId w:val="40"/>
        </w:numPr>
      </w:pPr>
      <w:r w:rsidRPr="00471F40">
        <w:t xml:space="preserve">Home Stretch </w:t>
      </w:r>
      <w:r w:rsidR="00433D50">
        <w:t>f</w:t>
      </w:r>
      <w:r w:rsidRPr="00471F40">
        <w:t xml:space="preserve">unding </w:t>
      </w:r>
      <w:r w:rsidR="00433D50">
        <w:t>o</w:t>
      </w:r>
      <w:r w:rsidRPr="00471F40">
        <w:t>verview (</w:t>
      </w:r>
      <w:r w:rsidR="000F4C25">
        <w:t>a</w:t>
      </w:r>
      <w:r w:rsidRPr="00471F40">
        <w:t>llocated and expended in the current financial year)</w:t>
      </w:r>
    </w:p>
    <w:tbl>
      <w:tblPr>
        <w:tblStyle w:val="HomeStretch"/>
        <w:tblW w:w="0" w:type="auto"/>
        <w:tblInd w:w="5" w:type="dxa"/>
        <w:tblLook w:val="04A0" w:firstRow="1" w:lastRow="0" w:firstColumn="1" w:lastColumn="0" w:noHBand="0" w:noVBand="1"/>
      </w:tblPr>
      <w:tblGrid>
        <w:gridCol w:w="2548"/>
        <w:gridCol w:w="2548"/>
        <w:gridCol w:w="2549"/>
        <w:gridCol w:w="2549"/>
      </w:tblGrid>
      <w:tr w:rsidR="00471F40" w:rsidRPr="00471F40" w14:paraId="6052C3C6" w14:textId="77777777" w:rsidTr="000F4C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8" w:type="dxa"/>
          </w:tcPr>
          <w:p w14:paraId="52382743" w14:textId="25902A55" w:rsidR="00471F40" w:rsidRPr="00471F40" w:rsidRDefault="00471F40" w:rsidP="00471F40">
            <w:pPr>
              <w:pStyle w:val="Tablecolhead"/>
            </w:pPr>
            <w:r w:rsidRPr="00471F40">
              <w:t xml:space="preserve">Home Stretch </w:t>
            </w:r>
            <w:r w:rsidR="000F4C25">
              <w:t>f</w:t>
            </w:r>
            <w:r w:rsidRPr="00471F40">
              <w:t xml:space="preserve">unding </w:t>
            </w:r>
            <w:r w:rsidR="000F4C25">
              <w:t>c</w:t>
            </w:r>
            <w:r w:rsidRPr="00471F40">
              <w:t>omponent</w:t>
            </w:r>
          </w:p>
        </w:tc>
        <w:tc>
          <w:tcPr>
            <w:tcW w:w="2548" w:type="dxa"/>
          </w:tcPr>
          <w:p w14:paraId="4F471F83" w14:textId="7D6A5BE2" w:rsidR="00471F40" w:rsidRPr="00471F40" w:rsidRDefault="00471F40" w:rsidP="00471F40">
            <w:pPr>
              <w:pStyle w:val="Tablecolhead"/>
              <w:cnfStyle w:val="100000000000" w:firstRow="1" w:lastRow="0" w:firstColumn="0" w:lastColumn="0" w:oddVBand="0" w:evenVBand="0" w:oddHBand="0" w:evenHBand="0" w:firstRowFirstColumn="0" w:firstRowLastColumn="0" w:lastRowFirstColumn="0" w:lastRowLastColumn="0"/>
            </w:pPr>
            <w:r w:rsidRPr="00471F40">
              <w:t xml:space="preserve">Allocated </w:t>
            </w:r>
            <w:r w:rsidR="000F4C25">
              <w:t>f</w:t>
            </w:r>
            <w:r w:rsidRPr="00471F40">
              <w:t>unding</w:t>
            </w:r>
          </w:p>
        </w:tc>
        <w:tc>
          <w:tcPr>
            <w:tcW w:w="2549" w:type="dxa"/>
          </w:tcPr>
          <w:p w14:paraId="7690CD30" w14:textId="77777777" w:rsidR="00471F40" w:rsidRPr="00471F40" w:rsidRDefault="00471F40" w:rsidP="00471F40">
            <w:pPr>
              <w:pStyle w:val="Tablecolhead"/>
              <w:cnfStyle w:val="100000000000" w:firstRow="1" w:lastRow="0" w:firstColumn="0" w:lastColumn="0" w:oddVBand="0" w:evenVBand="0" w:oddHBand="0" w:evenHBand="0" w:firstRowFirstColumn="0" w:firstRowLastColumn="0" w:lastRowFirstColumn="0" w:lastRowLastColumn="0"/>
            </w:pPr>
            <w:r w:rsidRPr="00471F40">
              <w:t>Funding expended (Year to date)</w:t>
            </w:r>
          </w:p>
        </w:tc>
        <w:tc>
          <w:tcPr>
            <w:tcW w:w="2549" w:type="dxa"/>
          </w:tcPr>
          <w:p w14:paraId="2C1C9A28" w14:textId="77777777" w:rsidR="00471F40" w:rsidRPr="00471F40" w:rsidRDefault="00471F40" w:rsidP="00471F40">
            <w:pPr>
              <w:pStyle w:val="Tablecolhead"/>
              <w:cnfStyle w:val="100000000000" w:firstRow="1" w:lastRow="0" w:firstColumn="0" w:lastColumn="0" w:oddVBand="0" w:evenVBand="0" w:oddHBand="0" w:evenHBand="0" w:firstRowFirstColumn="0" w:firstRowLastColumn="0" w:lastRowFirstColumn="0" w:lastRowLastColumn="0"/>
            </w:pPr>
            <w:r w:rsidRPr="00471F40">
              <w:t>Available funding (in current FY)</w:t>
            </w:r>
          </w:p>
        </w:tc>
      </w:tr>
      <w:tr w:rsidR="00471F40" w:rsidRPr="00471F40" w14:paraId="1F0A1330" w14:textId="77777777" w:rsidTr="00471F40">
        <w:tc>
          <w:tcPr>
            <w:cnfStyle w:val="001000000000" w:firstRow="0" w:lastRow="0" w:firstColumn="1" w:lastColumn="0" w:oddVBand="0" w:evenVBand="0" w:oddHBand="0" w:evenHBand="0" w:firstRowFirstColumn="0" w:firstRowLastColumn="0" w:lastRowFirstColumn="0" w:lastRowLastColumn="0"/>
            <w:tcW w:w="2548" w:type="dxa"/>
          </w:tcPr>
          <w:p w14:paraId="622D7B90" w14:textId="509BB3EA" w:rsidR="00471F40" w:rsidRPr="00471F40" w:rsidRDefault="00471F40" w:rsidP="006615DE">
            <w:pPr>
              <w:pStyle w:val="Body"/>
            </w:pPr>
            <w:r w:rsidRPr="00471F40">
              <w:t xml:space="preserve">Flexible </w:t>
            </w:r>
            <w:r w:rsidR="000F4C25">
              <w:t>f</w:t>
            </w:r>
            <w:r w:rsidRPr="00471F40">
              <w:t>unding</w:t>
            </w:r>
          </w:p>
        </w:tc>
        <w:tc>
          <w:tcPr>
            <w:tcW w:w="2548" w:type="dxa"/>
          </w:tcPr>
          <w:p w14:paraId="05EA2E17" w14:textId="7C079540" w:rsidR="00471F40" w:rsidRPr="00471F40" w:rsidRDefault="00471F40" w:rsidP="006615DE">
            <w:pPr>
              <w:pStyle w:val="Body"/>
              <w:cnfStyle w:val="000000000000" w:firstRow="0" w:lastRow="0" w:firstColumn="0" w:lastColumn="0" w:oddVBand="0" w:evenVBand="0" w:oddHBand="0" w:evenHBand="0" w:firstRowFirstColumn="0" w:firstRowLastColumn="0" w:lastRowFirstColumn="0" w:lastRowLastColumn="0"/>
            </w:pPr>
            <w:r w:rsidRPr="00471F40">
              <w:t>$</w:t>
            </w:r>
          </w:p>
        </w:tc>
        <w:tc>
          <w:tcPr>
            <w:tcW w:w="2549" w:type="dxa"/>
          </w:tcPr>
          <w:p w14:paraId="03F6D59E" w14:textId="77777777" w:rsidR="00471F40" w:rsidRPr="00471F40" w:rsidRDefault="00471F40" w:rsidP="006615DE">
            <w:pPr>
              <w:pStyle w:val="Body"/>
              <w:cnfStyle w:val="000000000000" w:firstRow="0" w:lastRow="0" w:firstColumn="0" w:lastColumn="0" w:oddVBand="0" w:evenVBand="0" w:oddHBand="0" w:evenHBand="0" w:firstRowFirstColumn="0" w:firstRowLastColumn="0" w:lastRowFirstColumn="0" w:lastRowLastColumn="0"/>
            </w:pPr>
            <w:r w:rsidRPr="00471F40">
              <w:t>$</w:t>
            </w:r>
          </w:p>
        </w:tc>
        <w:tc>
          <w:tcPr>
            <w:tcW w:w="2549" w:type="dxa"/>
          </w:tcPr>
          <w:p w14:paraId="2F6DB6C9" w14:textId="77777777" w:rsidR="00471F40" w:rsidRPr="00471F40" w:rsidRDefault="00471F40" w:rsidP="006615DE">
            <w:pPr>
              <w:pStyle w:val="Body"/>
              <w:cnfStyle w:val="000000000000" w:firstRow="0" w:lastRow="0" w:firstColumn="0" w:lastColumn="0" w:oddVBand="0" w:evenVBand="0" w:oddHBand="0" w:evenHBand="0" w:firstRowFirstColumn="0" w:firstRowLastColumn="0" w:lastRowFirstColumn="0" w:lastRowLastColumn="0"/>
            </w:pPr>
            <w:r w:rsidRPr="00471F40">
              <w:t>$</w:t>
            </w:r>
          </w:p>
        </w:tc>
      </w:tr>
      <w:tr w:rsidR="00471F40" w:rsidRPr="00471F40" w14:paraId="0C71E044" w14:textId="77777777" w:rsidTr="00471F40">
        <w:tc>
          <w:tcPr>
            <w:cnfStyle w:val="001000000000" w:firstRow="0" w:lastRow="0" w:firstColumn="1" w:lastColumn="0" w:oddVBand="0" w:evenVBand="0" w:oddHBand="0" w:evenHBand="0" w:firstRowFirstColumn="0" w:firstRowLastColumn="0" w:lastRowFirstColumn="0" w:lastRowLastColumn="0"/>
            <w:tcW w:w="2548" w:type="dxa"/>
          </w:tcPr>
          <w:p w14:paraId="608EEDEE" w14:textId="618CF0F4" w:rsidR="00471F40" w:rsidRPr="00471F40" w:rsidRDefault="00471F40" w:rsidP="006615DE">
            <w:pPr>
              <w:pStyle w:val="Body"/>
            </w:pPr>
            <w:r w:rsidRPr="00471F40">
              <w:t xml:space="preserve">Accommodation </w:t>
            </w:r>
            <w:r w:rsidR="000F4C25">
              <w:t>a</w:t>
            </w:r>
            <w:r w:rsidRPr="00471F40">
              <w:t>llowance</w:t>
            </w:r>
            <w:r w:rsidR="00433D50">
              <w:rPr>
                <w:rStyle w:val="FootnoteReference"/>
              </w:rPr>
              <w:footnoteReference w:id="1"/>
            </w:r>
          </w:p>
        </w:tc>
        <w:tc>
          <w:tcPr>
            <w:tcW w:w="2548" w:type="dxa"/>
          </w:tcPr>
          <w:p w14:paraId="664AA6F7" w14:textId="77777777" w:rsidR="00471F40" w:rsidRPr="00471F40" w:rsidRDefault="00471F40" w:rsidP="006615DE">
            <w:pPr>
              <w:pStyle w:val="Body"/>
              <w:cnfStyle w:val="000000000000" w:firstRow="0" w:lastRow="0" w:firstColumn="0" w:lastColumn="0" w:oddVBand="0" w:evenVBand="0" w:oddHBand="0" w:evenHBand="0" w:firstRowFirstColumn="0" w:firstRowLastColumn="0" w:lastRowFirstColumn="0" w:lastRowLastColumn="0"/>
            </w:pPr>
            <w:r w:rsidRPr="00471F40">
              <w:t>$</w:t>
            </w:r>
          </w:p>
        </w:tc>
        <w:tc>
          <w:tcPr>
            <w:tcW w:w="2549" w:type="dxa"/>
          </w:tcPr>
          <w:p w14:paraId="58F433F6" w14:textId="77777777" w:rsidR="00471F40" w:rsidRPr="00471F40" w:rsidRDefault="00471F40" w:rsidP="006615DE">
            <w:pPr>
              <w:pStyle w:val="Body"/>
              <w:cnfStyle w:val="000000000000" w:firstRow="0" w:lastRow="0" w:firstColumn="0" w:lastColumn="0" w:oddVBand="0" w:evenVBand="0" w:oddHBand="0" w:evenHBand="0" w:firstRowFirstColumn="0" w:firstRowLastColumn="0" w:lastRowFirstColumn="0" w:lastRowLastColumn="0"/>
            </w:pPr>
            <w:r w:rsidRPr="00471F40">
              <w:t>$</w:t>
            </w:r>
          </w:p>
        </w:tc>
        <w:tc>
          <w:tcPr>
            <w:tcW w:w="2549" w:type="dxa"/>
          </w:tcPr>
          <w:p w14:paraId="2B7A433A" w14:textId="77777777" w:rsidR="00471F40" w:rsidRPr="00471F40" w:rsidRDefault="00471F40" w:rsidP="006615DE">
            <w:pPr>
              <w:pStyle w:val="Body"/>
              <w:cnfStyle w:val="000000000000" w:firstRow="0" w:lastRow="0" w:firstColumn="0" w:lastColumn="0" w:oddVBand="0" w:evenVBand="0" w:oddHBand="0" w:evenHBand="0" w:firstRowFirstColumn="0" w:firstRowLastColumn="0" w:lastRowFirstColumn="0" w:lastRowLastColumn="0"/>
            </w:pPr>
            <w:r w:rsidRPr="00471F40">
              <w:t>$</w:t>
            </w:r>
          </w:p>
        </w:tc>
      </w:tr>
      <w:tr w:rsidR="00471F40" w:rsidRPr="00471F40" w14:paraId="014575C6" w14:textId="77777777" w:rsidTr="00471F40">
        <w:tc>
          <w:tcPr>
            <w:cnfStyle w:val="001000000000" w:firstRow="0" w:lastRow="0" w:firstColumn="1" w:lastColumn="0" w:oddVBand="0" w:evenVBand="0" w:oddHBand="0" w:evenHBand="0" w:firstRowFirstColumn="0" w:firstRowLastColumn="0" w:lastRowFirstColumn="0" w:lastRowLastColumn="0"/>
            <w:tcW w:w="2548" w:type="dxa"/>
          </w:tcPr>
          <w:p w14:paraId="07B53C2A" w14:textId="77777777" w:rsidR="00471F40" w:rsidRPr="00471F40" w:rsidRDefault="00471F40" w:rsidP="006615DE">
            <w:pPr>
              <w:pStyle w:val="Body"/>
            </w:pPr>
            <w:r w:rsidRPr="00471F40">
              <w:t>Total</w:t>
            </w:r>
          </w:p>
        </w:tc>
        <w:tc>
          <w:tcPr>
            <w:tcW w:w="2548" w:type="dxa"/>
          </w:tcPr>
          <w:p w14:paraId="4ED1D838" w14:textId="77777777" w:rsidR="00471F40" w:rsidRPr="00471F40" w:rsidRDefault="00471F40" w:rsidP="006615DE">
            <w:pPr>
              <w:pStyle w:val="Body"/>
              <w:cnfStyle w:val="000000000000" w:firstRow="0" w:lastRow="0" w:firstColumn="0" w:lastColumn="0" w:oddVBand="0" w:evenVBand="0" w:oddHBand="0" w:evenHBand="0" w:firstRowFirstColumn="0" w:firstRowLastColumn="0" w:lastRowFirstColumn="0" w:lastRowLastColumn="0"/>
            </w:pPr>
            <w:r w:rsidRPr="00471F40">
              <w:t>$</w:t>
            </w:r>
          </w:p>
        </w:tc>
        <w:tc>
          <w:tcPr>
            <w:tcW w:w="2549" w:type="dxa"/>
          </w:tcPr>
          <w:p w14:paraId="6360C8B0" w14:textId="77777777" w:rsidR="00471F40" w:rsidRPr="00471F40" w:rsidRDefault="00471F40" w:rsidP="006615DE">
            <w:pPr>
              <w:pStyle w:val="Body"/>
              <w:cnfStyle w:val="000000000000" w:firstRow="0" w:lastRow="0" w:firstColumn="0" w:lastColumn="0" w:oddVBand="0" w:evenVBand="0" w:oddHBand="0" w:evenHBand="0" w:firstRowFirstColumn="0" w:firstRowLastColumn="0" w:lastRowFirstColumn="0" w:lastRowLastColumn="0"/>
            </w:pPr>
            <w:r w:rsidRPr="00471F40">
              <w:t>$</w:t>
            </w:r>
          </w:p>
        </w:tc>
        <w:tc>
          <w:tcPr>
            <w:tcW w:w="2549" w:type="dxa"/>
          </w:tcPr>
          <w:p w14:paraId="12FFFACE" w14:textId="77777777" w:rsidR="00471F40" w:rsidRPr="00471F40" w:rsidRDefault="00471F40" w:rsidP="006615DE">
            <w:pPr>
              <w:pStyle w:val="Body"/>
              <w:cnfStyle w:val="000000000000" w:firstRow="0" w:lastRow="0" w:firstColumn="0" w:lastColumn="0" w:oddVBand="0" w:evenVBand="0" w:oddHBand="0" w:evenHBand="0" w:firstRowFirstColumn="0" w:firstRowLastColumn="0" w:lastRowFirstColumn="0" w:lastRowLastColumn="0"/>
            </w:pPr>
            <w:r w:rsidRPr="00471F40">
              <w:t>$</w:t>
            </w:r>
          </w:p>
        </w:tc>
      </w:tr>
    </w:tbl>
    <w:p w14:paraId="41DA5F50" w14:textId="5B531DEC" w:rsidR="00471F40" w:rsidRPr="00471F40" w:rsidRDefault="00471F40" w:rsidP="00471F40">
      <w:pPr>
        <w:pStyle w:val="Heading1"/>
        <w:numPr>
          <w:ilvl w:val="0"/>
          <w:numId w:val="40"/>
        </w:numPr>
      </w:pPr>
      <w:r w:rsidRPr="00471F40">
        <w:lastRenderedPageBreak/>
        <w:t xml:space="preserve">Section </w:t>
      </w:r>
      <w:r w:rsidR="00433D50">
        <w:t>c</w:t>
      </w:r>
      <w:r w:rsidRPr="00471F40">
        <w:t xml:space="preserve">ompletion </w:t>
      </w:r>
      <w:r w:rsidR="00433D50">
        <w:t>c</w:t>
      </w:r>
      <w:r w:rsidRPr="00471F40">
        <w:t>hecklist</w:t>
      </w:r>
    </w:p>
    <w:p w14:paraId="1DACB2A0" w14:textId="3E6C3D6C" w:rsidR="00471F40" w:rsidRDefault="00471F40" w:rsidP="00471F40">
      <w:pPr>
        <w:pStyle w:val="Body"/>
      </w:pPr>
      <w:r w:rsidRPr="00471F40">
        <w:t>Depending on the selected changes complete the relevant sections</w:t>
      </w:r>
      <w:r w:rsidR="005512AC">
        <w:t xml:space="preserve"> and Mark with an ‘X’ when completed</w:t>
      </w:r>
      <w:r w:rsidRPr="00471F40">
        <w:t>:</w:t>
      </w:r>
    </w:p>
    <w:tbl>
      <w:tblPr>
        <w:tblStyle w:val="HomeStretch"/>
        <w:tblW w:w="10206" w:type="dxa"/>
        <w:tblLook w:val="04A0" w:firstRow="1" w:lastRow="0" w:firstColumn="1" w:lastColumn="0" w:noHBand="0" w:noVBand="1"/>
      </w:tblPr>
      <w:tblGrid>
        <w:gridCol w:w="3310"/>
        <w:gridCol w:w="5621"/>
        <w:gridCol w:w="1275"/>
      </w:tblGrid>
      <w:tr w:rsidR="005512AC" w:rsidRPr="00471F40" w14:paraId="6F5DAC8F" w14:textId="1B389B00" w:rsidTr="003551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10" w:type="dxa"/>
          </w:tcPr>
          <w:p w14:paraId="5F40640A" w14:textId="5E1EC781" w:rsidR="005512AC" w:rsidRPr="00471F40" w:rsidRDefault="005512AC" w:rsidP="008924A6">
            <w:pPr>
              <w:pStyle w:val="Tablecolhead"/>
            </w:pPr>
            <w:r w:rsidRPr="00471F40">
              <w:t>Proposed Changes</w:t>
            </w:r>
          </w:p>
        </w:tc>
        <w:tc>
          <w:tcPr>
            <w:tcW w:w="5621" w:type="dxa"/>
          </w:tcPr>
          <w:p w14:paraId="4EDB954C" w14:textId="4DC2B84F" w:rsidR="005512AC" w:rsidRPr="00471F40" w:rsidRDefault="005512AC" w:rsidP="008924A6">
            <w:pPr>
              <w:pStyle w:val="Tablecolhead"/>
              <w:cnfStyle w:val="100000000000" w:firstRow="1" w:lastRow="0" w:firstColumn="0" w:lastColumn="0" w:oddVBand="0" w:evenVBand="0" w:oddHBand="0" w:evenHBand="0" w:firstRowFirstColumn="0" w:firstRowLastColumn="0" w:lastRowFirstColumn="0" w:lastRowLastColumn="0"/>
            </w:pPr>
            <w:r w:rsidRPr="00471F40">
              <w:t>Complete sections</w:t>
            </w:r>
          </w:p>
        </w:tc>
        <w:tc>
          <w:tcPr>
            <w:tcW w:w="1275" w:type="dxa"/>
          </w:tcPr>
          <w:p w14:paraId="659F0D57" w14:textId="289F69CC" w:rsidR="005512AC" w:rsidRPr="00471F40" w:rsidRDefault="005512AC" w:rsidP="008924A6">
            <w:pPr>
              <w:pStyle w:val="Tablecolhead"/>
              <w:cnfStyle w:val="100000000000" w:firstRow="1" w:lastRow="0" w:firstColumn="0" w:lastColumn="0" w:oddVBand="0" w:evenVBand="0" w:oddHBand="0" w:evenHBand="0" w:firstRowFirstColumn="0" w:firstRowLastColumn="0" w:lastRowFirstColumn="0" w:lastRowLastColumn="0"/>
            </w:pPr>
            <w:r>
              <w:t>Mark with an ‘X’</w:t>
            </w:r>
          </w:p>
        </w:tc>
      </w:tr>
      <w:tr w:rsidR="005512AC" w:rsidRPr="00471F40" w14:paraId="44CAA9D0" w14:textId="21CFA13E" w:rsidTr="003551DA">
        <w:tc>
          <w:tcPr>
            <w:cnfStyle w:val="001000000000" w:firstRow="0" w:lastRow="0" w:firstColumn="1" w:lastColumn="0" w:oddVBand="0" w:evenVBand="0" w:oddHBand="0" w:evenHBand="0" w:firstRowFirstColumn="0" w:firstRowLastColumn="0" w:lastRowFirstColumn="0" w:lastRowLastColumn="0"/>
            <w:tcW w:w="3310" w:type="dxa"/>
          </w:tcPr>
          <w:p w14:paraId="6F7081CD" w14:textId="51F5E553" w:rsidR="005512AC" w:rsidRPr="00471F40" w:rsidRDefault="005512AC" w:rsidP="008924A6">
            <w:pPr>
              <w:pStyle w:val="Tabletext"/>
            </w:pPr>
            <w:r w:rsidRPr="00471F40">
              <w:t xml:space="preserve">Moving from an approved Home Stretch IL arrangement to </w:t>
            </w:r>
            <w:r w:rsidR="000F4C25" w:rsidRPr="000F4C25">
              <w:rPr>
                <w:b/>
                <w:bCs/>
              </w:rPr>
              <w:t>new</w:t>
            </w:r>
            <w:r w:rsidR="000F4C25">
              <w:t xml:space="preserve"> </w:t>
            </w:r>
            <w:r w:rsidRPr="00471F40">
              <w:t>IL arrangement</w:t>
            </w:r>
          </w:p>
        </w:tc>
        <w:tc>
          <w:tcPr>
            <w:tcW w:w="5621" w:type="dxa"/>
          </w:tcPr>
          <w:p w14:paraId="17EAE28B" w14:textId="12E78FA9" w:rsidR="005512AC" w:rsidRDefault="005512AC" w:rsidP="008924A6">
            <w:pPr>
              <w:pStyle w:val="Tabletext"/>
              <w:cnfStyle w:val="000000000000" w:firstRow="0" w:lastRow="0" w:firstColumn="0" w:lastColumn="0" w:oddVBand="0" w:evenVBand="0" w:oddHBand="0" w:evenHBand="0" w:firstRowFirstColumn="0" w:firstRowLastColumn="0" w:lastRowFirstColumn="0" w:lastRowLastColumn="0"/>
            </w:pPr>
            <w:r w:rsidRPr="00471F40">
              <w:t>b)</w:t>
            </w:r>
            <w:r>
              <w:t xml:space="preserve"> </w:t>
            </w:r>
            <w:r w:rsidRPr="00471F40">
              <w:t xml:space="preserve">Home Stretch </w:t>
            </w:r>
            <w:r w:rsidR="000F4C25">
              <w:t>a</w:t>
            </w:r>
            <w:r w:rsidRPr="00471F40">
              <w:t xml:space="preserve">ccommodation </w:t>
            </w:r>
            <w:r w:rsidR="000F4C25">
              <w:t>c</w:t>
            </w:r>
            <w:r w:rsidRPr="00471F40">
              <w:t xml:space="preserve">hange; and </w:t>
            </w:r>
          </w:p>
          <w:p w14:paraId="41FB4432" w14:textId="1CD7B1C0" w:rsidR="005512AC" w:rsidRPr="00471F40" w:rsidRDefault="005512AC" w:rsidP="008924A6">
            <w:pPr>
              <w:pStyle w:val="Tabletext"/>
              <w:cnfStyle w:val="000000000000" w:firstRow="0" w:lastRow="0" w:firstColumn="0" w:lastColumn="0" w:oddVBand="0" w:evenVBand="0" w:oddHBand="0" w:evenHBand="0" w:firstRowFirstColumn="0" w:firstRowLastColumn="0" w:lastRowFirstColumn="0" w:lastRowLastColumn="0"/>
            </w:pPr>
            <w:r w:rsidRPr="00471F40">
              <w:t xml:space="preserve">c) Accommodation </w:t>
            </w:r>
            <w:r w:rsidR="000F4C25">
              <w:t>a</w:t>
            </w:r>
            <w:r w:rsidRPr="00471F40">
              <w:t xml:space="preserve">llowance </w:t>
            </w:r>
            <w:r w:rsidR="000F4C25">
              <w:t>c</w:t>
            </w:r>
            <w:r w:rsidRPr="00471F40">
              <w:t xml:space="preserve">ontribution </w:t>
            </w:r>
            <w:r w:rsidR="000F4C25">
              <w:t>c</w:t>
            </w:r>
            <w:r w:rsidRPr="00471F40">
              <w:t>hange</w:t>
            </w:r>
          </w:p>
        </w:tc>
        <w:tc>
          <w:tcPr>
            <w:tcW w:w="1275" w:type="dxa"/>
          </w:tcPr>
          <w:p w14:paraId="35698ACF" w14:textId="77777777" w:rsidR="005512AC" w:rsidRPr="00471F40" w:rsidRDefault="005512AC" w:rsidP="008924A6">
            <w:pPr>
              <w:pStyle w:val="Tabletext"/>
              <w:cnfStyle w:val="000000000000" w:firstRow="0" w:lastRow="0" w:firstColumn="0" w:lastColumn="0" w:oddVBand="0" w:evenVBand="0" w:oddHBand="0" w:evenHBand="0" w:firstRowFirstColumn="0" w:firstRowLastColumn="0" w:lastRowFirstColumn="0" w:lastRowLastColumn="0"/>
            </w:pPr>
          </w:p>
        </w:tc>
      </w:tr>
      <w:tr w:rsidR="005512AC" w:rsidRPr="00471F40" w14:paraId="3811E591" w14:textId="2CFF0563" w:rsidTr="003551DA">
        <w:tc>
          <w:tcPr>
            <w:cnfStyle w:val="001000000000" w:firstRow="0" w:lastRow="0" w:firstColumn="1" w:lastColumn="0" w:oddVBand="0" w:evenVBand="0" w:oddHBand="0" w:evenHBand="0" w:firstRowFirstColumn="0" w:firstRowLastColumn="0" w:lastRowFirstColumn="0" w:lastRowLastColumn="0"/>
            <w:tcW w:w="3310" w:type="dxa"/>
          </w:tcPr>
          <w:p w14:paraId="66CDC6C5" w14:textId="2B481048" w:rsidR="005512AC" w:rsidRPr="00471F40" w:rsidRDefault="005512AC" w:rsidP="008924A6">
            <w:pPr>
              <w:pStyle w:val="Tabletext"/>
            </w:pPr>
            <w:r w:rsidRPr="00471F40">
              <w:t>Changing Home Stretch IL allowance contribution details and/or amounts</w:t>
            </w:r>
          </w:p>
        </w:tc>
        <w:tc>
          <w:tcPr>
            <w:tcW w:w="5621" w:type="dxa"/>
          </w:tcPr>
          <w:p w14:paraId="3663D58A" w14:textId="58821A87" w:rsidR="005512AC" w:rsidRPr="00471F40" w:rsidRDefault="005512AC" w:rsidP="008924A6">
            <w:pPr>
              <w:pStyle w:val="Tabletext"/>
              <w:cnfStyle w:val="000000000000" w:firstRow="0" w:lastRow="0" w:firstColumn="0" w:lastColumn="0" w:oddVBand="0" w:evenVBand="0" w:oddHBand="0" w:evenHBand="0" w:firstRowFirstColumn="0" w:firstRowLastColumn="0" w:lastRowFirstColumn="0" w:lastRowLastColumn="0"/>
            </w:pPr>
            <w:r w:rsidRPr="00471F40">
              <w:t>b)</w:t>
            </w:r>
            <w:r>
              <w:t xml:space="preserve"> </w:t>
            </w:r>
            <w:r w:rsidRPr="00471F40">
              <w:t xml:space="preserve">Accommodation Allowance </w:t>
            </w:r>
            <w:r w:rsidR="000F4C25">
              <w:t>c</w:t>
            </w:r>
            <w:r w:rsidRPr="00471F40">
              <w:t xml:space="preserve">ontribution </w:t>
            </w:r>
            <w:r w:rsidR="000F4C25">
              <w:t>c</w:t>
            </w:r>
            <w:r w:rsidRPr="00471F40">
              <w:t>hange</w:t>
            </w:r>
          </w:p>
        </w:tc>
        <w:tc>
          <w:tcPr>
            <w:tcW w:w="1275" w:type="dxa"/>
          </w:tcPr>
          <w:p w14:paraId="4E7E66CE" w14:textId="77777777" w:rsidR="005512AC" w:rsidRPr="00471F40" w:rsidRDefault="005512AC" w:rsidP="008924A6">
            <w:pPr>
              <w:pStyle w:val="Tabletext"/>
              <w:cnfStyle w:val="000000000000" w:firstRow="0" w:lastRow="0" w:firstColumn="0" w:lastColumn="0" w:oddVBand="0" w:evenVBand="0" w:oddHBand="0" w:evenHBand="0" w:firstRowFirstColumn="0" w:firstRowLastColumn="0" w:lastRowFirstColumn="0" w:lastRowLastColumn="0"/>
            </w:pPr>
          </w:p>
        </w:tc>
      </w:tr>
      <w:tr w:rsidR="005512AC" w:rsidRPr="00471F40" w14:paraId="475092B3" w14:textId="623ABD62" w:rsidTr="003551DA">
        <w:tc>
          <w:tcPr>
            <w:cnfStyle w:val="001000000000" w:firstRow="0" w:lastRow="0" w:firstColumn="1" w:lastColumn="0" w:oddVBand="0" w:evenVBand="0" w:oddHBand="0" w:evenHBand="0" w:firstRowFirstColumn="0" w:firstRowLastColumn="0" w:lastRowFirstColumn="0" w:lastRowLastColumn="0"/>
            <w:tcW w:w="3310" w:type="dxa"/>
          </w:tcPr>
          <w:p w14:paraId="148FAF56" w14:textId="1374384F" w:rsidR="005512AC" w:rsidRPr="00471F40" w:rsidRDefault="005512AC" w:rsidP="008924A6">
            <w:pPr>
              <w:pStyle w:val="Tabletext"/>
            </w:pPr>
            <w:r w:rsidRPr="00471F40">
              <w:t xml:space="preserve">Moving to a new area or division and Home Stretch service response transferring to a </w:t>
            </w:r>
            <w:r w:rsidR="000F4C25" w:rsidRPr="000F4C25">
              <w:rPr>
                <w:b/>
                <w:bCs/>
              </w:rPr>
              <w:t>new</w:t>
            </w:r>
            <w:r w:rsidRPr="00471F40">
              <w:t xml:space="preserve"> Better Futures provider</w:t>
            </w:r>
          </w:p>
        </w:tc>
        <w:tc>
          <w:tcPr>
            <w:tcW w:w="5621" w:type="dxa"/>
          </w:tcPr>
          <w:p w14:paraId="05342F8F" w14:textId="77777777" w:rsidR="005512AC" w:rsidRDefault="005512AC" w:rsidP="008924A6">
            <w:pPr>
              <w:pStyle w:val="Tabletext"/>
              <w:cnfStyle w:val="000000000000" w:firstRow="0" w:lastRow="0" w:firstColumn="0" w:lastColumn="0" w:oddVBand="0" w:evenVBand="0" w:oddHBand="0" w:evenHBand="0" w:firstRowFirstColumn="0" w:firstRowLastColumn="0" w:lastRowFirstColumn="0" w:lastRowLastColumn="0"/>
            </w:pPr>
            <w:r w:rsidRPr="00471F40">
              <w:t>a)</w:t>
            </w:r>
            <w:r>
              <w:t xml:space="preserve"> </w:t>
            </w:r>
            <w:r w:rsidRPr="00471F40">
              <w:t xml:space="preserve">Transfer of Better Futures supports to a new provider; and </w:t>
            </w:r>
          </w:p>
          <w:p w14:paraId="2664CCA3" w14:textId="34B1C719" w:rsidR="005512AC" w:rsidRDefault="005512AC" w:rsidP="008924A6">
            <w:pPr>
              <w:pStyle w:val="Tabletext"/>
              <w:cnfStyle w:val="000000000000" w:firstRow="0" w:lastRow="0" w:firstColumn="0" w:lastColumn="0" w:oddVBand="0" w:evenVBand="0" w:oddHBand="0" w:evenHBand="0" w:firstRowFirstColumn="0" w:firstRowLastColumn="0" w:lastRowFirstColumn="0" w:lastRowLastColumn="0"/>
            </w:pPr>
            <w:r w:rsidRPr="00471F40">
              <w:t xml:space="preserve">b) Home Stretch </w:t>
            </w:r>
            <w:r w:rsidR="000F4C25">
              <w:t>a</w:t>
            </w:r>
            <w:r w:rsidRPr="00471F40">
              <w:t xml:space="preserve">ccommodation </w:t>
            </w:r>
            <w:r w:rsidR="000F4C25">
              <w:t>c</w:t>
            </w:r>
            <w:r w:rsidRPr="00471F40">
              <w:t xml:space="preserve">hange; and </w:t>
            </w:r>
          </w:p>
          <w:p w14:paraId="7F69194F" w14:textId="784AAA07" w:rsidR="005512AC" w:rsidRPr="00471F40" w:rsidRDefault="005512AC" w:rsidP="008924A6">
            <w:pPr>
              <w:pStyle w:val="Tabletext"/>
              <w:cnfStyle w:val="000000000000" w:firstRow="0" w:lastRow="0" w:firstColumn="0" w:lastColumn="0" w:oddVBand="0" w:evenVBand="0" w:oddHBand="0" w:evenHBand="0" w:firstRowFirstColumn="0" w:firstRowLastColumn="0" w:lastRowFirstColumn="0" w:lastRowLastColumn="0"/>
            </w:pPr>
            <w:r w:rsidRPr="00471F40">
              <w:t xml:space="preserve">c) Accommodation Allowance </w:t>
            </w:r>
            <w:r w:rsidR="000F4C25">
              <w:t>c</w:t>
            </w:r>
            <w:r w:rsidRPr="00471F40">
              <w:t xml:space="preserve">ontribution </w:t>
            </w:r>
            <w:r w:rsidR="000F4C25">
              <w:t>c</w:t>
            </w:r>
            <w:r w:rsidRPr="00471F40">
              <w:t>hanges (if new living arrangement)</w:t>
            </w:r>
          </w:p>
        </w:tc>
        <w:tc>
          <w:tcPr>
            <w:tcW w:w="1275" w:type="dxa"/>
          </w:tcPr>
          <w:p w14:paraId="02803C8F" w14:textId="77777777" w:rsidR="005512AC" w:rsidRPr="00471F40" w:rsidRDefault="005512AC" w:rsidP="008924A6">
            <w:pPr>
              <w:pStyle w:val="Tabletext"/>
              <w:cnfStyle w:val="000000000000" w:firstRow="0" w:lastRow="0" w:firstColumn="0" w:lastColumn="0" w:oddVBand="0" w:evenVBand="0" w:oddHBand="0" w:evenHBand="0" w:firstRowFirstColumn="0" w:firstRowLastColumn="0" w:lastRowFirstColumn="0" w:lastRowLastColumn="0"/>
            </w:pPr>
          </w:p>
        </w:tc>
      </w:tr>
      <w:tr w:rsidR="005512AC" w:rsidRPr="00471F40" w14:paraId="01E7C3E0" w14:textId="0C9FF944" w:rsidTr="003551DA">
        <w:tc>
          <w:tcPr>
            <w:cnfStyle w:val="001000000000" w:firstRow="0" w:lastRow="0" w:firstColumn="1" w:lastColumn="0" w:oddVBand="0" w:evenVBand="0" w:oddHBand="0" w:evenHBand="0" w:firstRowFirstColumn="0" w:firstRowLastColumn="0" w:lastRowFirstColumn="0" w:lastRowLastColumn="0"/>
            <w:tcW w:w="3310" w:type="dxa"/>
          </w:tcPr>
          <w:p w14:paraId="52B37655" w14:textId="59B70FFE" w:rsidR="005512AC" w:rsidRPr="00471F40" w:rsidRDefault="005512AC" w:rsidP="008924A6">
            <w:pPr>
              <w:pStyle w:val="Tabletext"/>
            </w:pPr>
            <w:r w:rsidRPr="00471F40">
              <w:t xml:space="preserve">Moving from HBC to a </w:t>
            </w:r>
            <w:r w:rsidR="000F4C25" w:rsidRPr="000F4C25">
              <w:rPr>
                <w:b/>
                <w:bCs/>
              </w:rPr>
              <w:t>new</w:t>
            </w:r>
            <w:r w:rsidRPr="00471F40">
              <w:t xml:space="preserve"> Independent Living arrangement</w:t>
            </w:r>
          </w:p>
        </w:tc>
        <w:tc>
          <w:tcPr>
            <w:tcW w:w="5621" w:type="dxa"/>
          </w:tcPr>
          <w:p w14:paraId="5FB73B09" w14:textId="3906D028" w:rsidR="005512AC" w:rsidRDefault="005512AC" w:rsidP="008924A6">
            <w:pPr>
              <w:pStyle w:val="Tabletext"/>
              <w:cnfStyle w:val="000000000000" w:firstRow="0" w:lastRow="0" w:firstColumn="0" w:lastColumn="0" w:oddVBand="0" w:evenVBand="0" w:oddHBand="0" w:evenHBand="0" w:firstRowFirstColumn="0" w:firstRowLastColumn="0" w:lastRowFirstColumn="0" w:lastRowLastColumn="0"/>
            </w:pPr>
            <w:r w:rsidRPr="00471F40">
              <w:t>b)</w:t>
            </w:r>
            <w:r>
              <w:t xml:space="preserve"> </w:t>
            </w:r>
            <w:r w:rsidRPr="00471F40">
              <w:t xml:space="preserve">Home Stretch </w:t>
            </w:r>
            <w:r w:rsidR="000F4C25">
              <w:t>a</w:t>
            </w:r>
            <w:r w:rsidRPr="00471F40">
              <w:t xml:space="preserve">ccommodation </w:t>
            </w:r>
            <w:r w:rsidR="000F4C25">
              <w:t>c</w:t>
            </w:r>
            <w:r w:rsidRPr="00471F40">
              <w:t xml:space="preserve">hange; and </w:t>
            </w:r>
          </w:p>
          <w:p w14:paraId="7548AF82" w14:textId="052DBFB5" w:rsidR="005512AC" w:rsidRPr="00471F40" w:rsidRDefault="005512AC" w:rsidP="008924A6">
            <w:pPr>
              <w:pStyle w:val="Tabletext"/>
              <w:cnfStyle w:val="000000000000" w:firstRow="0" w:lastRow="0" w:firstColumn="0" w:lastColumn="0" w:oddVBand="0" w:evenVBand="0" w:oddHBand="0" w:evenHBand="0" w:firstRowFirstColumn="0" w:firstRowLastColumn="0" w:lastRowFirstColumn="0" w:lastRowLastColumn="0"/>
            </w:pPr>
            <w:r w:rsidRPr="00471F40">
              <w:t xml:space="preserve">c) Accommodation </w:t>
            </w:r>
            <w:r w:rsidR="000F4C25">
              <w:t>a</w:t>
            </w:r>
            <w:r w:rsidRPr="00471F40">
              <w:t xml:space="preserve">llowance </w:t>
            </w:r>
            <w:r w:rsidR="000F4C25">
              <w:t>c</w:t>
            </w:r>
            <w:r w:rsidRPr="00471F40">
              <w:t xml:space="preserve">ontributions </w:t>
            </w:r>
            <w:r w:rsidR="000F4C25">
              <w:t>c</w:t>
            </w:r>
            <w:r w:rsidRPr="00471F40">
              <w:t>hange</w:t>
            </w:r>
          </w:p>
        </w:tc>
        <w:tc>
          <w:tcPr>
            <w:tcW w:w="1275" w:type="dxa"/>
          </w:tcPr>
          <w:p w14:paraId="702A6BD6" w14:textId="77777777" w:rsidR="005512AC" w:rsidRPr="00471F40" w:rsidRDefault="005512AC" w:rsidP="008924A6">
            <w:pPr>
              <w:pStyle w:val="Tabletext"/>
              <w:cnfStyle w:val="000000000000" w:firstRow="0" w:lastRow="0" w:firstColumn="0" w:lastColumn="0" w:oddVBand="0" w:evenVBand="0" w:oddHBand="0" w:evenHBand="0" w:firstRowFirstColumn="0" w:firstRowLastColumn="0" w:lastRowFirstColumn="0" w:lastRowLastColumn="0"/>
            </w:pPr>
          </w:p>
        </w:tc>
      </w:tr>
      <w:tr w:rsidR="005512AC" w:rsidRPr="00471F40" w14:paraId="543E5196" w14:textId="2677E22D" w:rsidTr="003551DA">
        <w:tc>
          <w:tcPr>
            <w:cnfStyle w:val="001000000000" w:firstRow="0" w:lastRow="0" w:firstColumn="1" w:lastColumn="0" w:oddVBand="0" w:evenVBand="0" w:oddHBand="0" w:evenHBand="0" w:firstRowFirstColumn="0" w:firstRowLastColumn="0" w:lastRowFirstColumn="0" w:lastRowLastColumn="0"/>
            <w:tcW w:w="3310" w:type="dxa"/>
          </w:tcPr>
          <w:p w14:paraId="7D39C80F" w14:textId="0C524CE3" w:rsidR="005512AC" w:rsidRPr="00471F40" w:rsidRDefault="005512AC" w:rsidP="008924A6">
            <w:pPr>
              <w:pStyle w:val="Tabletext"/>
            </w:pPr>
            <w:r w:rsidRPr="00471F40">
              <w:t xml:space="preserve">Moving out of approved Home Stretch accommodation and HS service response not applicable at this time (put on </w:t>
            </w:r>
            <w:r w:rsidR="000F4C25" w:rsidRPr="000F4C25">
              <w:rPr>
                <w:b/>
                <w:bCs/>
              </w:rPr>
              <w:t>hold</w:t>
            </w:r>
            <w:r w:rsidRPr="00471F40">
              <w:t>)</w:t>
            </w:r>
          </w:p>
        </w:tc>
        <w:tc>
          <w:tcPr>
            <w:tcW w:w="5621" w:type="dxa"/>
          </w:tcPr>
          <w:p w14:paraId="103F7C80" w14:textId="7FA3D7EE" w:rsidR="005512AC" w:rsidRPr="00471F40" w:rsidRDefault="005512AC" w:rsidP="008924A6">
            <w:pPr>
              <w:pStyle w:val="Tabletext"/>
              <w:cnfStyle w:val="000000000000" w:firstRow="0" w:lastRow="0" w:firstColumn="0" w:lastColumn="0" w:oddVBand="0" w:evenVBand="0" w:oddHBand="0" w:evenHBand="0" w:firstRowFirstColumn="0" w:firstRowLastColumn="0" w:lastRowFirstColumn="0" w:lastRowLastColumn="0"/>
            </w:pPr>
            <w:r w:rsidRPr="00471F40">
              <w:t>b)</w:t>
            </w:r>
            <w:r>
              <w:t xml:space="preserve"> </w:t>
            </w:r>
            <w:r w:rsidRPr="00471F40">
              <w:t xml:space="preserve">Home Stretch </w:t>
            </w:r>
            <w:r w:rsidR="000F4C25">
              <w:t>a</w:t>
            </w:r>
            <w:r w:rsidRPr="00471F40">
              <w:t xml:space="preserve">ccommodation </w:t>
            </w:r>
            <w:r w:rsidR="000F4C25">
              <w:t>c</w:t>
            </w:r>
            <w:r w:rsidRPr="00471F40">
              <w:t>hange</w:t>
            </w:r>
          </w:p>
        </w:tc>
        <w:tc>
          <w:tcPr>
            <w:tcW w:w="1275" w:type="dxa"/>
          </w:tcPr>
          <w:p w14:paraId="602CA333" w14:textId="77777777" w:rsidR="005512AC" w:rsidRPr="00471F40" w:rsidRDefault="005512AC" w:rsidP="008924A6">
            <w:pPr>
              <w:pStyle w:val="Tabletext"/>
              <w:cnfStyle w:val="000000000000" w:firstRow="0" w:lastRow="0" w:firstColumn="0" w:lastColumn="0" w:oddVBand="0" w:evenVBand="0" w:oddHBand="0" w:evenHBand="0" w:firstRowFirstColumn="0" w:firstRowLastColumn="0" w:lastRowFirstColumn="0" w:lastRowLastColumn="0"/>
            </w:pPr>
          </w:p>
        </w:tc>
      </w:tr>
    </w:tbl>
    <w:p w14:paraId="2567A50A" w14:textId="5C337B5E" w:rsidR="008924A6" w:rsidRDefault="008924A6" w:rsidP="008924A6">
      <w:pPr>
        <w:pStyle w:val="Heading1"/>
        <w:numPr>
          <w:ilvl w:val="0"/>
          <w:numId w:val="40"/>
        </w:numPr>
      </w:pPr>
      <w:r>
        <w:t>Change request details</w:t>
      </w:r>
    </w:p>
    <w:p w14:paraId="58E8E8B3" w14:textId="751D2586" w:rsidR="00471F40" w:rsidRDefault="008924A6" w:rsidP="008924A6">
      <w:pPr>
        <w:pStyle w:val="Heading2"/>
        <w:numPr>
          <w:ilvl w:val="0"/>
          <w:numId w:val="42"/>
        </w:numPr>
      </w:pPr>
      <w:r>
        <w:t>Transfer of Better Futures supports to a new provider (if applicable)</w:t>
      </w:r>
    </w:p>
    <w:tbl>
      <w:tblPr>
        <w:tblStyle w:val="HomeStretch"/>
        <w:tblW w:w="10206" w:type="dxa"/>
        <w:tblLook w:val="04A0" w:firstRow="1" w:lastRow="0" w:firstColumn="1" w:lastColumn="0" w:noHBand="0" w:noVBand="1"/>
      </w:tblPr>
      <w:tblGrid>
        <w:gridCol w:w="4106"/>
        <w:gridCol w:w="6100"/>
      </w:tblGrid>
      <w:tr w:rsidR="008924A6" w:rsidRPr="006D565F" w14:paraId="6CF5BF27" w14:textId="77777777" w:rsidTr="00355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A77B8C9" w14:textId="77777777" w:rsidR="008924A6" w:rsidRPr="006D565F" w:rsidRDefault="008924A6" w:rsidP="006615DE">
            <w:pPr>
              <w:pStyle w:val="Tablecolhead"/>
            </w:pPr>
            <w:r>
              <w:t>Information required</w:t>
            </w:r>
          </w:p>
        </w:tc>
        <w:tc>
          <w:tcPr>
            <w:tcW w:w="6100" w:type="dxa"/>
          </w:tcPr>
          <w:p w14:paraId="1DF8CDA4" w14:textId="42CC400D" w:rsidR="008924A6" w:rsidRPr="006D565F" w:rsidRDefault="00402E33" w:rsidP="006615DE">
            <w:pPr>
              <w:pStyle w:val="Tablecolhead"/>
              <w:cnfStyle w:val="100000000000" w:firstRow="1" w:lastRow="0" w:firstColumn="0" w:lastColumn="0" w:oddVBand="0" w:evenVBand="0" w:oddHBand="0" w:evenHBand="0" w:firstRowFirstColumn="0" w:firstRowLastColumn="0" w:lastRowFirstColumn="0" w:lastRowLastColumn="0"/>
            </w:pPr>
            <w:r>
              <w:t>Response – delete pre entered text if not applicable</w:t>
            </w:r>
          </w:p>
        </w:tc>
      </w:tr>
      <w:tr w:rsidR="008924A6" w:rsidRPr="006D565F" w14:paraId="4100E92F" w14:textId="77777777" w:rsidTr="003551DA">
        <w:tc>
          <w:tcPr>
            <w:cnfStyle w:val="001000000000" w:firstRow="0" w:lastRow="0" w:firstColumn="1" w:lastColumn="0" w:oddVBand="0" w:evenVBand="0" w:oddHBand="0" w:evenHBand="0" w:firstRowFirstColumn="0" w:firstRowLastColumn="0" w:lastRowFirstColumn="0" w:lastRowLastColumn="0"/>
            <w:tcW w:w="4106" w:type="dxa"/>
          </w:tcPr>
          <w:p w14:paraId="2AB32C50" w14:textId="46C15D83" w:rsidR="008924A6" w:rsidRPr="00A2473D" w:rsidRDefault="008924A6" w:rsidP="006615DE">
            <w:pPr>
              <w:pStyle w:val="Tabletext"/>
            </w:pPr>
            <w:r w:rsidRPr="008924A6">
              <w:rPr>
                <w:b/>
                <w:bCs/>
              </w:rPr>
              <w:t>Current</w:t>
            </w:r>
            <w:r>
              <w:t xml:space="preserve"> Better Futures support provider name</w:t>
            </w:r>
          </w:p>
        </w:tc>
        <w:tc>
          <w:tcPr>
            <w:tcW w:w="6100" w:type="dxa"/>
          </w:tcPr>
          <w:p w14:paraId="36B7B754" w14:textId="77777777" w:rsidR="008924A6" w:rsidRPr="00A2473D" w:rsidRDefault="008924A6" w:rsidP="006615DE">
            <w:pPr>
              <w:pStyle w:val="Tabletext"/>
              <w:cnfStyle w:val="000000000000" w:firstRow="0" w:lastRow="0" w:firstColumn="0" w:lastColumn="0" w:oddVBand="0" w:evenVBand="0" w:oddHBand="0" w:evenHBand="0" w:firstRowFirstColumn="0" w:firstRowLastColumn="0" w:lastRowFirstColumn="0" w:lastRowLastColumn="0"/>
            </w:pPr>
          </w:p>
        </w:tc>
      </w:tr>
      <w:tr w:rsidR="008924A6" w:rsidRPr="006D565F" w14:paraId="26D7DDA3" w14:textId="77777777" w:rsidTr="003551DA">
        <w:tc>
          <w:tcPr>
            <w:cnfStyle w:val="001000000000" w:firstRow="0" w:lastRow="0" w:firstColumn="1" w:lastColumn="0" w:oddVBand="0" w:evenVBand="0" w:oddHBand="0" w:evenHBand="0" w:firstRowFirstColumn="0" w:firstRowLastColumn="0" w:lastRowFirstColumn="0" w:lastRowLastColumn="0"/>
            <w:tcW w:w="4106" w:type="dxa"/>
          </w:tcPr>
          <w:p w14:paraId="3AE0E86D" w14:textId="54ADCDCB" w:rsidR="008924A6" w:rsidRPr="00A2473D" w:rsidRDefault="008924A6" w:rsidP="006615DE">
            <w:pPr>
              <w:pStyle w:val="Tabletext"/>
            </w:pPr>
            <w:r>
              <w:t xml:space="preserve">DFFH </w:t>
            </w:r>
            <w:r w:rsidR="000F4C25">
              <w:t>d</w:t>
            </w:r>
            <w:r>
              <w:t>ivision</w:t>
            </w:r>
          </w:p>
        </w:tc>
        <w:tc>
          <w:tcPr>
            <w:tcW w:w="6100" w:type="dxa"/>
          </w:tcPr>
          <w:p w14:paraId="2DF821C5" w14:textId="2D92966B" w:rsidR="008924A6" w:rsidRDefault="008924A6" w:rsidP="006615DE">
            <w:pPr>
              <w:pStyle w:val="Tabletext"/>
              <w:cnfStyle w:val="000000000000" w:firstRow="0" w:lastRow="0" w:firstColumn="0" w:lastColumn="0" w:oddVBand="0" w:evenVBand="0" w:oddHBand="0" w:evenHBand="0" w:firstRowFirstColumn="0" w:firstRowLastColumn="0" w:lastRowFirstColumn="0" w:lastRowLastColumn="0"/>
            </w:pPr>
            <w:r>
              <w:t xml:space="preserve">East </w:t>
            </w:r>
            <w:r w:rsidR="000F4C25">
              <w:t>d</w:t>
            </w:r>
            <w:r>
              <w:t>ivision</w:t>
            </w:r>
          </w:p>
          <w:p w14:paraId="235BC0DD" w14:textId="26789547" w:rsidR="008924A6" w:rsidRDefault="008924A6" w:rsidP="006615DE">
            <w:pPr>
              <w:pStyle w:val="Tabletext"/>
              <w:cnfStyle w:val="000000000000" w:firstRow="0" w:lastRow="0" w:firstColumn="0" w:lastColumn="0" w:oddVBand="0" w:evenVBand="0" w:oddHBand="0" w:evenHBand="0" w:firstRowFirstColumn="0" w:firstRowLastColumn="0" w:lastRowFirstColumn="0" w:lastRowLastColumn="0"/>
            </w:pPr>
            <w:r>
              <w:t xml:space="preserve">North </w:t>
            </w:r>
            <w:r w:rsidR="000F4C25">
              <w:t>d</w:t>
            </w:r>
            <w:r>
              <w:t>ivision</w:t>
            </w:r>
          </w:p>
          <w:p w14:paraId="085E4F8C" w14:textId="51F2A0AA" w:rsidR="008924A6" w:rsidRDefault="008924A6" w:rsidP="006615DE">
            <w:pPr>
              <w:pStyle w:val="Tabletext"/>
              <w:cnfStyle w:val="000000000000" w:firstRow="0" w:lastRow="0" w:firstColumn="0" w:lastColumn="0" w:oddVBand="0" w:evenVBand="0" w:oddHBand="0" w:evenHBand="0" w:firstRowFirstColumn="0" w:firstRowLastColumn="0" w:lastRowFirstColumn="0" w:lastRowLastColumn="0"/>
            </w:pPr>
            <w:r>
              <w:t xml:space="preserve">South </w:t>
            </w:r>
            <w:r w:rsidR="000F4C25">
              <w:t>d</w:t>
            </w:r>
            <w:r>
              <w:t>ivision</w:t>
            </w:r>
          </w:p>
          <w:p w14:paraId="614172A4" w14:textId="0206EEFB" w:rsidR="008924A6" w:rsidRPr="00A2473D" w:rsidRDefault="008924A6" w:rsidP="006615DE">
            <w:pPr>
              <w:pStyle w:val="Tabletext"/>
              <w:cnfStyle w:val="000000000000" w:firstRow="0" w:lastRow="0" w:firstColumn="0" w:lastColumn="0" w:oddVBand="0" w:evenVBand="0" w:oddHBand="0" w:evenHBand="0" w:firstRowFirstColumn="0" w:firstRowLastColumn="0" w:lastRowFirstColumn="0" w:lastRowLastColumn="0"/>
            </w:pPr>
            <w:r>
              <w:t xml:space="preserve">West </w:t>
            </w:r>
            <w:r w:rsidR="000F4C25">
              <w:t>d</w:t>
            </w:r>
            <w:r>
              <w:t>ivision</w:t>
            </w:r>
          </w:p>
        </w:tc>
      </w:tr>
      <w:tr w:rsidR="008924A6" w:rsidRPr="006D565F" w14:paraId="691DDEA0" w14:textId="77777777" w:rsidTr="003551DA">
        <w:tc>
          <w:tcPr>
            <w:cnfStyle w:val="001000000000" w:firstRow="0" w:lastRow="0" w:firstColumn="1" w:lastColumn="0" w:oddVBand="0" w:evenVBand="0" w:oddHBand="0" w:evenHBand="0" w:firstRowFirstColumn="0" w:firstRowLastColumn="0" w:lastRowFirstColumn="0" w:lastRowLastColumn="0"/>
            <w:tcW w:w="4106" w:type="dxa"/>
          </w:tcPr>
          <w:p w14:paraId="45838455" w14:textId="0B2C2072" w:rsidR="008924A6" w:rsidRPr="00A2473D" w:rsidRDefault="008924A6" w:rsidP="006615DE">
            <w:pPr>
              <w:pStyle w:val="Tabletext"/>
            </w:pPr>
            <w:r>
              <w:t>Local Area</w:t>
            </w:r>
          </w:p>
        </w:tc>
        <w:tc>
          <w:tcPr>
            <w:tcW w:w="6100" w:type="dxa"/>
          </w:tcPr>
          <w:p w14:paraId="61788F49" w14:textId="77777777" w:rsidR="008924A6" w:rsidRPr="00A2473D" w:rsidRDefault="008924A6" w:rsidP="006615DE">
            <w:pPr>
              <w:pStyle w:val="Tabletext"/>
              <w:cnfStyle w:val="000000000000" w:firstRow="0" w:lastRow="0" w:firstColumn="0" w:lastColumn="0" w:oddVBand="0" w:evenVBand="0" w:oddHBand="0" w:evenHBand="0" w:firstRowFirstColumn="0" w:firstRowLastColumn="0" w:lastRowFirstColumn="0" w:lastRowLastColumn="0"/>
            </w:pPr>
          </w:p>
        </w:tc>
      </w:tr>
      <w:tr w:rsidR="008924A6" w:rsidRPr="006D565F" w14:paraId="5FE065F4" w14:textId="77777777" w:rsidTr="003551DA">
        <w:tc>
          <w:tcPr>
            <w:cnfStyle w:val="001000000000" w:firstRow="0" w:lastRow="0" w:firstColumn="1" w:lastColumn="0" w:oddVBand="0" w:evenVBand="0" w:oddHBand="0" w:evenHBand="0" w:firstRowFirstColumn="0" w:firstRowLastColumn="0" w:lastRowFirstColumn="0" w:lastRowLastColumn="0"/>
            <w:tcW w:w="4106" w:type="dxa"/>
          </w:tcPr>
          <w:p w14:paraId="10142E20" w14:textId="0C3DAB53" w:rsidR="008924A6" w:rsidRPr="00A2473D" w:rsidRDefault="008924A6" w:rsidP="006615DE">
            <w:pPr>
              <w:pStyle w:val="Tabletext"/>
            </w:pPr>
            <w:r w:rsidRPr="008924A6">
              <w:rPr>
                <w:b/>
                <w:bCs/>
              </w:rPr>
              <w:t>New</w:t>
            </w:r>
            <w:r>
              <w:t xml:space="preserve"> Better Futures support provider</w:t>
            </w:r>
          </w:p>
        </w:tc>
        <w:tc>
          <w:tcPr>
            <w:tcW w:w="6100" w:type="dxa"/>
          </w:tcPr>
          <w:p w14:paraId="713A2D15" w14:textId="77777777" w:rsidR="008924A6" w:rsidRPr="00A2473D" w:rsidRDefault="008924A6" w:rsidP="006615DE">
            <w:pPr>
              <w:pStyle w:val="Tabletext"/>
              <w:cnfStyle w:val="000000000000" w:firstRow="0" w:lastRow="0" w:firstColumn="0" w:lastColumn="0" w:oddVBand="0" w:evenVBand="0" w:oddHBand="0" w:evenHBand="0" w:firstRowFirstColumn="0" w:firstRowLastColumn="0" w:lastRowFirstColumn="0" w:lastRowLastColumn="0"/>
            </w:pPr>
          </w:p>
        </w:tc>
      </w:tr>
      <w:tr w:rsidR="008924A6" w:rsidRPr="006D565F" w14:paraId="05B98B18" w14:textId="77777777" w:rsidTr="003551DA">
        <w:tc>
          <w:tcPr>
            <w:cnfStyle w:val="001000000000" w:firstRow="0" w:lastRow="0" w:firstColumn="1" w:lastColumn="0" w:oddVBand="0" w:evenVBand="0" w:oddHBand="0" w:evenHBand="0" w:firstRowFirstColumn="0" w:firstRowLastColumn="0" w:lastRowFirstColumn="0" w:lastRowLastColumn="0"/>
            <w:tcW w:w="4106" w:type="dxa"/>
          </w:tcPr>
          <w:p w14:paraId="37FECD1B" w14:textId="26AEA93E" w:rsidR="008924A6" w:rsidRPr="00A2473D" w:rsidRDefault="008924A6" w:rsidP="006615DE">
            <w:pPr>
              <w:pStyle w:val="Tabletext"/>
            </w:pPr>
            <w:r>
              <w:t xml:space="preserve">DFFH </w:t>
            </w:r>
            <w:r w:rsidR="000F4C25">
              <w:t>d</w:t>
            </w:r>
            <w:r>
              <w:t>ivision</w:t>
            </w:r>
          </w:p>
        </w:tc>
        <w:tc>
          <w:tcPr>
            <w:tcW w:w="6100" w:type="dxa"/>
          </w:tcPr>
          <w:p w14:paraId="450F61DF" w14:textId="39746A17" w:rsidR="008924A6" w:rsidRDefault="008924A6" w:rsidP="006615DE">
            <w:pPr>
              <w:pStyle w:val="Tabletext"/>
              <w:cnfStyle w:val="000000000000" w:firstRow="0" w:lastRow="0" w:firstColumn="0" w:lastColumn="0" w:oddVBand="0" w:evenVBand="0" w:oddHBand="0" w:evenHBand="0" w:firstRowFirstColumn="0" w:firstRowLastColumn="0" w:lastRowFirstColumn="0" w:lastRowLastColumn="0"/>
            </w:pPr>
            <w:r>
              <w:t xml:space="preserve">East </w:t>
            </w:r>
            <w:r w:rsidR="000F4C25">
              <w:t>d</w:t>
            </w:r>
            <w:r>
              <w:t>ivision</w:t>
            </w:r>
          </w:p>
          <w:p w14:paraId="7A2A726A" w14:textId="7E44D91A" w:rsidR="008924A6" w:rsidRDefault="008924A6" w:rsidP="006615DE">
            <w:pPr>
              <w:pStyle w:val="Tabletext"/>
              <w:cnfStyle w:val="000000000000" w:firstRow="0" w:lastRow="0" w:firstColumn="0" w:lastColumn="0" w:oddVBand="0" w:evenVBand="0" w:oddHBand="0" w:evenHBand="0" w:firstRowFirstColumn="0" w:firstRowLastColumn="0" w:lastRowFirstColumn="0" w:lastRowLastColumn="0"/>
            </w:pPr>
            <w:r>
              <w:t xml:space="preserve">North </w:t>
            </w:r>
            <w:r w:rsidR="000F4C25">
              <w:t>d</w:t>
            </w:r>
            <w:r>
              <w:t>ivision</w:t>
            </w:r>
          </w:p>
          <w:p w14:paraId="49743482" w14:textId="5181A45D" w:rsidR="008924A6" w:rsidRDefault="008924A6" w:rsidP="006615DE">
            <w:pPr>
              <w:pStyle w:val="Tabletext"/>
              <w:cnfStyle w:val="000000000000" w:firstRow="0" w:lastRow="0" w:firstColumn="0" w:lastColumn="0" w:oddVBand="0" w:evenVBand="0" w:oddHBand="0" w:evenHBand="0" w:firstRowFirstColumn="0" w:firstRowLastColumn="0" w:lastRowFirstColumn="0" w:lastRowLastColumn="0"/>
            </w:pPr>
            <w:r>
              <w:t xml:space="preserve">South </w:t>
            </w:r>
            <w:r w:rsidR="000F4C25">
              <w:t>d</w:t>
            </w:r>
            <w:r>
              <w:t>ivision</w:t>
            </w:r>
          </w:p>
          <w:p w14:paraId="0A0F3D91" w14:textId="005CA03D" w:rsidR="008924A6" w:rsidRPr="00A2473D" w:rsidRDefault="008924A6" w:rsidP="006615DE">
            <w:pPr>
              <w:pStyle w:val="Tabletext"/>
              <w:cnfStyle w:val="000000000000" w:firstRow="0" w:lastRow="0" w:firstColumn="0" w:lastColumn="0" w:oddVBand="0" w:evenVBand="0" w:oddHBand="0" w:evenHBand="0" w:firstRowFirstColumn="0" w:firstRowLastColumn="0" w:lastRowFirstColumn="0" w:lastRowLastColumn="0"/>
            </w:pPr>
            <w:r>
              <w:t xml:space="preserve">West </w:t>
            </w:r>
            <w:r w:rsidR="000F4C25">
              <w:t>d</w:t>
            </w:r>
            <w:r>
              <w:t>ivision</w:t>
            </w:r>
          </w:p>
        </w:tc>
      </w:tr>
      <w:tr w:rsidR="008924A6" w:rsidRPr="006D565F" w14:paraId="470A36B7" w14:textId="77777777" w:rsidTr="003551DA">
        <w:tc>
          <w:tcPr>
            <w:cnfStyle w:val="001000000000" w:firstRow="0" w:lastRow="0" w:firstColumn="1" w:lastColumn="0" w:oddVBand="0" w:evenVBand="0" w:oddHBand="0" w:evenHBand="0" w:firstRowFirstColumn="0" w:firstRowLastColumn="0" w:lastRowFirstColumn="0" w:lastRowLastColumn="0"/>
            <w:tcW w:w="4106" w:type="dxa"/>
          </w:tcPr>
          <w:p w14:paraId="3A19B9A9" w14:textId="21F5C286" w:rsidR="008924A6" w:rsidRPr="00A2473D" w:rsidRDefault="008924A6" w:rsidP="006615DE">
            <w:pPr>
              <w:pStyle w:val="Tabletext"/>
            </w:pPr>
            <w:r>
              <w:t xml:space="preserve">Local </w:t>
            </w:r>
            <w:r w:rsidR="000F4C25">
              <w:t>a</w:t>
            </w:r>
            <w:r>
              <w:t>rea</w:t>
            </w:r>
          </w:p>
        </w:tc>
        <w:tc>
          <w:tcPr>
            <w:tcW w:w="6100" w:type="dxa"/>
          </w:tcPr>
          <w:p w14:paraId="07F46D1A" w14:textId="77777777" w:rsidR="008924A6" w:rsidRPr="00A2473D" w:rsidRDefault="008924A6" w:rsidP="006615DE">
            <w:pPr>
              <w:pStyle w:val="Tabletext"/>
              <w:cnfStyle w:val="000000000000" w:firstRow="0" w:lastRow="0" w:firstColumn="0" w:lastColumn="0" w:oddVBand="0" w:evenVBand="0" w:oddHBand="0" w:evenHBand="0" w:firstRowFirstColumn="0" w:firstRowLastColumn="0" w:lastRowFirstColumn="0" w:lastRowLastColumn="0"/>
            </w:pPr>
          </w:p>
        </w:tc>
      </w:tr>
      <w:tr w:rsidR="008924A6" w:rsidRPr="006D565F" w14:paraId="67BB7023" w14:textId="77777777" w:rsidTr="003551DA">
        <w:tc>
          <w:tcPr>
            <w:cnfStyle w:val="001000000000" w:firstRow="0" w:lastRow="0" w:firstColumn="1" w:lastColumn="0" w:oddVBand="0" w:evenVBand="0" w:oddHBand="0" w:evenHBand="0" w:firstRowFirstColumn="0" w:firstRowLastColumn="0" w:lastRowFirstColumn="0" w:lastRowLastColumn="0"/>
            <w:tcW w:w="4106" w:type="dxa"/>
          </w:tcPr>
          <w:p w14:paraId="6945B8FB" w14:textId="4E1C3D11" w:rsidR="008924A6" w:rsidRPr="00A2473D" w:rsidRDefault="008924A6" w:rsidP="006615DE">
            <w:pPr>
              <w:pStyle w:val="Tabletext"/>
            </w:pPr>
            <w:r>
              <w:t>Transfer date</w:t>
            </w:r>
          </w:p>
        </w:tc>
        <w:tc>
          <w:tcPr>
            <w:tcW w:w="6100" w:type="dxa"/>
          </w:tcPr>
          <w:p w14:paraId="32D6710B" w14:textId="77777777" w:rsidR="008924A6" w:rsidRPr="00A2473D" w:rsidRDefault="008924A6" w:rsidP="006615DE">
            <w:pPr>
              <w:pStyle w:val="Tabletext"/>
              <w:cnfStyle w:val="000000000000" w:firstRow="0" w:lastRow="0" w:firstColumn="0" w:lastColumn="0" w:oddVBand="0" w:evenVBand="0" w:oddHBand="0" w:evenHBand="0" w:firstRowFirstColumn="0" w:firstRowLastColumn="0" w:lastRowFirstColumn="0" w:lastRowLastColumn="0"/>
            </w:pPr>
          </w:p>
        </w:tc>
      </w:tr>
      <w:tr w:rsidR="008924A6" w:rsidRPr="006D565F" w14:paraId="0D7C0190" w14:textId="77777777" w:rsidTr="003551DA">
        <w:tc>
          <w:tcPr>
            <w:cnfStyle w:val="001000000000" w:firstRow="0" w:lastRow="0" w:firstColumn="1" w:lastColumn="0" w:oddVBand="0" w:evenVBand="0" w:oddHBand="0" w:evenHBand="0" w:firstRowFirstColumn="0" w:firstRowLastColumn="0" w:lastRowFirstColumn="0" w:lastRowLastColumn="0"/>
            <w:tcW w:w="4106" w:type="dxa"/>
          </w:tcPr>
          <w:p w14:paraId="2BDFE8C3" w14:textId="4D419F12" w:rsidR="008924A6" w:rsidRPr="00A2473D" w:rsidRDefault="008924A6" w:rsidP="006615DE">
            <w:pPr>
              <w:pStyle w:val="Tabletext"/>
            </w:pPr>
            <w:r>
              <w:t>CRISSP Better Futures referral completed</w:t>
            </w:r>
          </w:p>
        </w:tc>
        <w:tc>
          <w:tcPr>
            <w:tcW w:w="6100" w:type="dxa"/>
          </w:tcPr>
          <w:p w14:paraId="1FE68E4B" w14:textId="77777777" w:rsidR="008924A6" w:rsidRDefault="008924A6" w:rsidP="006615DE">
            <w:pPr>
              <w:pStyle w:val="Tabletext"/>
              <w:cnfStyle w:val="000000000000" w:firstRow="0" w:lastRow="0" w:firstColumn="0" w:lastColumn="0" w:oddVBand="0" w:evenVBand="0" w:oddHBand="0" w:evenHBand="0" w:firstRowFirstColumn="0" w:firstRowLastColumn="0" w:lastRowFirstColumn="0" w:lastRowLastColumn="0"/>
            </w:pPr>
            <w:r>
              <w:t>Yes</w:t>
            </w:r>
          </w:p>
          <w:p w14:paraId="0B92BA0C" w14:textId="77777777" w:rsidR="008924A6" w:rsidRDefault="008924A6" w:rsidP="006615DE">
            <w:pPr>
              <w:pStyle w:val="Tabletext"/>
              <w:cnfStyle w:val="000000000000" w:firstRow="0" w:lastRow="0" w:firstColumn="0" w:lastColumn="0" w:oddVBand="0" w:evenVBand="0" w:oddHBand="0" w:evenHBand="0" w:firstRowFirstColumn="0" w:firstRowLastColumn="0" w:lastRowFirstColumn="0" w:lastRowLastColumn="0"/>
            </w:pPr>
            <w:r>
              <w:t>No</w:t>
            </w:r>
          </w:p>
          <w:p w14:paraId="47F141F4" w14:textId="0961FBD3" w:rsidR="008924A6" w:rsidRPr="00A2473D" w:rsidRDefault="008924A6" w:rsidP="006615DE">
            <w:pPr>
              <w:pStyle w:val="Tabletext"/>
              <w:cnfStyle w:val="000000000000" w:firstRow="0" w:lastRow="0" w:firstColumn="0" w:lastColumn="0" w:oddVBand="0" w:evenVBand="0" w:oddHBand="0" w:evenHBand="0" w:firstRowFirstColumn="0" w:firstRowLastColumn="0" w:lastRowFirstColumn="0" w:lastRowLastColumn="0"/>
            </w:pPr>
            <w:r>
              <w:t>Pending</w:t>
            </w:r>
          </w:p>
        </w:tc>
      </w:tr>
      <w:tr w:rsidR="008924A6" w:rsidRPr="006D565F" w14:paraId="416960BF" w14:textId="77777777" w:rsidTr="003551DA">
        <w:tc>
          <w:tcPr>
            <w:cnfStyle w:val="001000000000" w:firstRow="0" w:lastRow="0" w:firstColumn="1" w:lastColumn="0" w:oddVBand="0" w:evenVBand="0" w:oddHBand="0" w:evenHBand="0" w:firstRowFirstColumn="0" w:firstRowLastColumn="0" w:lastRowFirstColumn="0" w:lastRowLastColumn="0"/>
            <w:tcW w:w="4106" w:type="dxa"/>
          </w:tcPr>
          <w:p w14:paraId="40EBAFC3" w14:textId="7D4F08DC" w:rsidR="008924A6" w:rsidRPr="00A2473D" w:rsidRDefault="008924A6" w:rsidP="006615DE">
            <w:pPr>
              <w:pStyle w:val="Tabletext"/>
            </w:pPr>
            <w:r w:rsidRPr="008924A6">
              <w:rPr>
                <w:b/>
                <w:bCs/>
              </w:rPr>
              <w:t>New</w:t>
            </w:r>
            <w:r>
              <w:t xml:space="preserve"> Better Futures worker contact details</w:t>
            </w:r>
          </w:p>
        </w:tc>
        <w:tc>
          <w:tcPr>
            <w:tcW w:w="6100" w:type="dxa"/>
          </w:tcPr>
          <w:p w14:paraId="2CC29F63" w14:textId="77777777" w:rsidR="008924A6" w:rsidRPr="00A2473D" w:rsidRDefault="008924A6" w:rsidP="006615DE">
            <w:pPr>
              <w:pStyle w:val="Tabletext"/>
              <w:cnfStyle w:val="000000000000" w:firstRow="0" w:lastRow="0" w:firstColumn="0" w:lastColumn="0" w:oddVBand="0" w:evenVBand="0" w:oddHBand="0" w:evenHBand="0" w:firstRowFirstColumn="0" w:firstRowLastColumn="0" w:lastRowFirstColumn="0" w:lastRowLastColumn="0"/>
            </w:pPr>
          </w:p>
        </w:tc>
      </w:tr>
      <w:tr w:rsidR="008924A6" w:rsidRPr="006D565F" w14:paraId="336CD680" w14:textId="77777777" w:rsidTr="003551DA">
        <w:tc>
          <w:tcPr>
            <w:cnfStyle w:val="001000000000" w:firstRow="0" w:lastRow="0" w:firstColumn="1" w:lastColumn="0" w:oddVBand="0" w:evenVBand="0" w:oddHBand="0" w:evenHBand="0" w:firstRowFirstColumn="0" w:firstRowLastColumn="0" w:lastRowFirstColumn="0" w:lastRowLastColumn="0"/>
            <w:tcW w:w="4106" w:type="dxa"/>
          </w:tcPr>
          <w:p w14:paraId="5AFE777B" w14:textId="77777777" w:rsidR="008924A6" w:rsidRPr="00A2473D" w:rsidRDefault="008924A6" w:rsidP="006615DE">
            <w:pPr>
              <w:pStyle w:val="Tabletext"/>
            </w:pPr>
            <w:r w:rsidRPr="00A2473D">
              <w:lastRenderedPageBreak/>
              <w:t>Better Futures provider</w:t>
            </w:r>
          </w:p>
        </w:tc>
        <w:tc>
          <w:tcPr>
            <w:tcW w:w="6100" w:type="dxa"/>
          </w:tcPr>
          <w:p w14:paraId="6F3A877E" w14:textId="77777777" w:rsidR="008924A6" w:rsidRPr="00A2473D" w:rsidRDefault="008924A6" w:rsidP="006615DE">
            <w:pPr>
              <w:pStyle w:val="Tabletext"/>
              <w:cnfStyle w:val="000000000000" w:firstRow="0" w:lastRow="0" w:firstColumn="0" w:lastColumn="0" w:oddVBand="0" w:evenVBand="0" w:oddHBand="0" w:evenHBand="0" w:firstRowFirstColumn="0" w:firstRowLastColumn="0" w:lastRowFirstColumn="0" w:lastRowLastColumn="0"/>
            </w:pPr>
          </w:p>
        </w:tc>
      </w:tr>
      <w:tr w:rsidR="008924A6" w:rsidRPr="006D565F" w14:paraId="0B5799B2" w14:textId="77777777" w:rsidTr="003551DA">
        <w:tc>
          <w:tcPr>
            <w:cnfStyle w:val="001000000000" w:firstRow="0" w:lastRow="0" w:firstColumn="1" w:lastColumn="0" w:oddVBand="0" w:evenVBand="0" w:oddHBand="0" w:evenHBand="0" w:firstRowFirstColumn="0" w:firstRowLastColumn="0" w:lastRowFirstColumn="0" w:lastRowLastColumn="0"/>
            <w:tcW w:w="4106" w:type="dxa"/>
          </w:tcPr>
          <w:p w14:paraId="716DAB5D" w14:textId="77777777" w:rsidR="008924A6" w:rsidRPr="00A2473D" w:rsidRDefault="008924A6" w:rsidP="006615DE">
            <w:pPr>
              <w:pStyle w:val="Tabletext"/>
            </w:pPr>
            <w:r w:rsidRPr="00A2473D">
              <w:t>Better Futures worker</w:t>
            </w:r>
          </w:p>
        </w:tc>
        <w:tc>
          <w:tcPr>
            <w:tcW w:w="6100" w:type="dxa"/>
          </w:tcPr>
          <w:p w14:paraId="1753F7D6" w14:textId="77777777" w:rsidR="008924A6" w:rsidRPr="00A2473D" w:rsidRDefault="008924A6" w:rsidP="006615DE">
            <w:pPr>
              <w:pStyle w:val="Tabletext"/>
              <w:cnfStyle w:val="000000000000" w:firstRow="0" w:lastRow="0" w:firstColumn="0" w:lastColumn="0" w:oddVBand="0" w:evenVBand="0" w:oddHBand="0" w:evenHBand="0" w:firstRowFirstColumn="0" w:firstRowLastColumn="0" w:lastRowFirstColumn="0" w:lastRowLastColumn="0"/>
            </w:pPr>
          </w:p>
        </w:tc>
      </w:tr>
      <w:tr w:rsidR="008924A6" w:rsidRPr="006D565F" w14:paraId="1A9101A3" w14:textId="77777777" w:rsidTr="003551DA">
        <w:tc>
          <w:tcPr>
            <w:cnfStyle w:val="001000000000" w:firstRow="0" w:lastRow="0" w:firstColumn="1" w:lastColumn="0" w:oddVBand="0" w:evenVBand="0" w:oddHBand="0" w:evenHBand="0" w:firstRowFirstColumn="0" w:firstRowLastColumn="0" w:lastRowFirstColumn="0" w:lastRowLastColumn="0"/>
            <w:tcW w:w="4106" w:type="dxa"/>
          </w:tcPr>
          <w:p w14:paraId="3AB00A0C" w14:textId="77777777" w:rsidR="008924A6" w:rsidRPr="00A2473D" w:rsidRDefault="008924A6" w:rsidP="006615DE">
            <w:pPr>
              <w:pStyle w:val="Tabletext"/>
            </w:pPr>
            <w:r w:rsidRPr="00A2473D">
              <w:t>Home Stretch application completed by</w:t>
            </w:r>
          </w:p>
        </w:tc>
        <w:tc>
          <w:tcPr>
            <w:tcW w:w="6100" w:type="dxa"/>
          </w:tcPr>
          <w:p w14:paraId="0E7E33AC" w14:textId="77777777" w:rsidR="008924A6" w:rsidRPr="00A2473D" w:rsidRDefault="008924A6" w:rsidP="006615DE">
            <w:pPr>
              <w:pStyle w:val="Tabletext"/>
              <w:cnfStyle w:val="000000000000" w:firstRow="0" w:lastRow="0" w:firstColumn="0" w:lastColumn="0" w:oddVBand="0" w:evenVBand="0" w:oddHBand="0" w:evenHBand="0" w:firstRowFirstColumn="0" w:firstRowLastColumn="0" w:lastRowFirstColumn="0" w:lastRowLastColumn="0"/>
            </w:pPr>
          </w:p>
        </w:tc>
      </w:tr>
    </w:tbl>
    <w:p w14:paraId="179C5FF8" w14:textId="3EA92AC8" w:rsidR="008924A6" w:rsidRDefault="008924A6" w:rsidP="008924A6">
      <w:pPr>
        <w:pStyle w:val="Heading2"/>
      </w:pPr>
      <w:r w:rsidRPr="008924A6">
        <w:t>b)</w:t>
      </w:r>
      <w:r w:rsidRPr="008924A6">
        <w:tab/>
        <w:t xml:space="preserve">Accommodation </w:t>
      </w:r>
      <w:r w:rsidR="00C876F7">
        <w:t>c</w:t>
      </w:r>
      <w:r w:rsidRPr="008924A6">
        <w:t>hange (if applicable)</w:t>
      </w:r>
    </w:p>
    <w:tbl>
      <w:tblPr>
        <w:tblStyle w:val="HomeStretch"/>
        <w:tblW w:w="10201" w:type="dxa"/>
        <w:tblInd w:w="5" w:type="dxa"/>
        <w:tblLook w:val="04A0" w:firstRow="1" w:lastRow="0" w:firstColumn="1" w:lastColumn="0" w:noHBand="0" w:noVBand="1"/>
      </w:tblPr>
      <w:tblGrid>
        <w:gridCol w:w="5807"/>
        <w:gridCol w:w="4394"/>
      </w:tblGrid>
      <w:tr w:rsidR="004B0302" w:rsidRPr="004B0302" w14:paraId="750BCDAA" w14:textId="51E6F605" w:rsidTr="001B43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tcPr>
          <w:p w14:paraId="6D9E82C6" w14:textId="72C098D4" w:rsidR="004B0302" w:rsidRPr="004B0302" w:rsidRDefault="004B0302" w:rsidP="004B0302">
            <w:pPr>
              <w:pStyle w:val="Tablecolhead"/>
            </w:pPr>
            <w:r w:rsidRPr="004B0302">
              <w:t>Required Details</w:t>
            </w:r>
          </w:p>
        </w:tc>
        <w:tc>
          <w:tcPr>
            <w:tcW w:w="4394" w:type="dxa"/>
          </w:tcPr>
          <w:p w14:paraId="2479012C" w14:textId="44D076EF" w:rsidR="004B0302" w:rsidRPr="004B0302" w:rsidRDefault="004B0302" w:rsidP="004B0302">
            <w:pPr>
              <w:pStyle w:val="Tablecolhead"/>
              <w:cnfStyle w:val="100000000000" w:firstRow="1" w:lastRow="0" w:firstColumn="0" w:lastColumn="0" w:oddVBand="0" w:evenVBand="0" w:oddHBand="0" w:evenHBand="0" w:firstRowFirstColumn="0" w:firstRowLastColumn="0" w:lastRowFirstColumn="0" w:lastRowLastColumn="0"/>
            </w:pPr>
            <w:r w:rsidRPr="004B0302">
              <w:t>Response</w:t>
            </w:r>
            <w:r>
              <w:t xml:space="preserve"> – delete pre entered text if not applicable</w:t>
            </w:r>
          </w:p>
        </w:tc>
      </w:tr>
      <w:tr w:rsidR="004B0302" w:rsidRPr="004B0302" w14:paraId="3DA79A26" w14:textId="512EC947" w:rsidTr="001B4310">
        <w:tc>
          <w:tcPr>
            <w:cnfStyle w:val="001000000000" w:firstRow="0" w:lastRow="0" w:firstColumn="1" w:lastColumn="0" w:oddVBand="0" w:evenVBand="0" w:oddHBand="0" w:evenHBand="0" w:firstRowFirstColumn="0" w:firstRowLastColumn="0" w:lastRowFirstColumn="0" w:lastRowLastColumn="0"/>
            <w:tcW w:w="5807" w:type="dxa"/>
          </w:tcPr>
          <w:p w14:paraId="60DDF25C" w14:textId="77777777" w:rsidR="004B0302" w:rsidRPr="004B0302" w:rsidRDefault="004B0302" w:rsidP="006615DE">
            <w:pPr>
              <w:pStyle w:val="Body"/>
            </w:pPr>
            <w:r w:rsidRPr="004B0302">
              <w:t>Is young person is moving out of approved carer home (HBC)</w:t>
            </w:r>
          </w:p>
        </w:tc>
        <w:tc>
          <w:tcPr>
            <w:tcW w:w="4394" w:type="dxa"/>
          </w:tcPr>
          <w:p w14:paraId="4AFBEFA9" w14:textId="77777777"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Yes</w:t>
            </w:r>
          </w:p>
          <w:p w14:paraId="4A7EEDC4" w14:textId="77777777"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No</w:t>
            </w:r>
          </w:p>
          <w:p w14:paraId="0AEC8FE6" w14:textId="19278A6D" w:rsidR="004B0302" w:rsidRP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Not applicable</w:t>
            </w:r>
          </w:p>
        </w:tc>
      </w:tr>
      <w:tr w:rsidR="004B0302" w:rsidRPr="004B0302" w14:paraId="65E54ADD" w14:textId="5E23CCA7" w:rsidTr="001B4310">
        <w:tc>
          <w:tcPr>
            <w:cnfStyle w:val="001000000000" w:firstRow="0" w:lastRow="0" w:firstColumn="1" w:lastColumn="0" w:oddVBand="0" w:evenVBand="0" w:oddHBand="0" w:evenHBand="0" w:firstRowFirstColumn="0" w:firstRowLastColumn="0" w:lastRowFirstColumn="0" w:lastRowLastColumn="0"/>
            <w:tcW w:w="5807" w:type="dxa"/>
          </w:tcPr>
          <w:p w14:paraId="3A4E38C9" w14:textId="137C28C2" w:rsidR="004B0302" w:rsidRPr="004B0302" w:rsidRDefault="004B0302" w:rsidP="006615DE">
            <w:pPr>
              <w:pStyle w:val="Body"/>
            </w:pPr>
            <w:r w:rsidRPr="004B0302">
              <w:t xml:space="preserve">If relevant, </w:t>
            </w:r>
            <w:r>
              <w:t>enter</w:t>
            </w:r>
            <w:r w:rsidRPr="004B0302">
              <w:t xml:space="preserve"> date young person moved out/or moving out of carer home</w:t>
            </w:r>
          </w:p>
        </w:tc>
        <w:tc>
          <w:tcPr>
            <w:tcW w:w="4394" w:type="dxa"/>
          </w:tcPr>
          <w:p w14:paraId="1E6F0B45" w14:textId="77777777" w:rsidR="004B0302" w:rsidRP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p>
        </w:tc>
      </w:tr>
      <w:tr w:rsidR="004B0302" w:rsidRPr="004B0302" w14:paraId="4DB65E5B" w14:textId="25101F6C" w:rsidTr="001B4310">
        <w:tc>
          <w:tcPr>
            <w:cnfStyle w:val="001000000000" w:firstRow="0" w:lastRow="0" w:firstColumn="1" w:lastColumn="0" w:oddVBand="0" w:evenVBand="0" w:oddHBand="0" w:evenHBand="0" w:firstRowFirstColumn="0" w:firstRowLastColumn="0" w:lastRowFirstColumn="0" w:lastRowLastColumn="0"/>
            <w:tcW w:w="5807" w:type="dxa"/>
          </w:tcPr>
          <w:p w14:paraId="2875E3F1" w14:textId="5B6A9B19" w:rsidR="004B0302" w:rsidRPr="004B0302" w:rsidRDefault="004B0302" w:rsidP="006615DE">
            <w:pPr>
              <w:pStyle w:val="Body"/>
            </w:pPr>
            <w:r w:rsidRPr="004B0302">
              <w:t>Status of C</w:t>
            </w:r>
            <w:r w:rsidR="003551DA">
              <w:t>are allowance help desk (CAHD) f</w:t>
            </w:r>
            <w:r w:rsidRPr="004B0302">
              <w:t>orm/s</w:t>
            </w:r>
          </w:p>
        </w:tc>
        <w:tc>
          <w:tcPr>
            <w:tcW w:w="4394" w:type="dxa"/>
          </w:tcPr>
          <w:p w14:paraId="76924567" w14:textId="77777777" w:rsidR="004B0302" w:rsidRP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p>
        </w:tc>
      </w:tr>
      <w:tr w:rsidR="004B0302" w:rsidRPr="004B0302" w14:paraId="2B5088CA" w14:textId="647D7215" w:rsidTr="001B4310">
        <w:tc>
          <w:tcPr>
            <w:cnfStyle w:val="001000000000" w:firstRow="0" w:lastRow="0" w:firstColumn="1" w:lastColumn="0" w:oddVBand="0" w:evenVBand="0" w:oddHBand="0" w:evenHBand="0" w:firstRowFirstColumn="0" w:firstRowLastColumn="0" w:lastRowFirstColumn="0" w:lastRowLastColumn="0"/>
            <w:tcW w:w="5807" w:type="dxa"/>
          </w:tcPr>
          <w:p w14:paraId="684E9FAC" w14:textId="20910606" w:rsidR="004B0302" w:rsidRPr="004B0302" w:rsidRDefault="004B0302" w:rsidP="000F4C25">
            <w:pPr>
              <w:pStyle w:val="Tablebullet1"/>
            </w:pPr>
            <w:r w:rsidRPr="004B0302">
              <w:t>Form B: to cease Home Stretch Allowance payment; or</w:t>
            </w:r>
          </w:p>
        </w:tc>
        <w:tc>
          <w:tcPr>
            <w:tcW w:w="4394" w:type="dxa"/>
          </w:tcPr>
          <w:p w14:paraId="2E62AABF" w14:textId="066CBAAC"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Submitted to CAHD</w:t>
            </w:r>
          </w:p>
          <w:p w14:paraId="1441FC87" w14:textId="7AC0D77F"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Not yet submitted</w:t>
            </w:r>
          </w:p>
          <w:p w14:paraId="3B8E7E99" w14:textId="63BD08C6" w:rsidR="004B0302" w:rsidRP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Not applicable</w:t>
            </w:r>
          </w:p>
        </w:tc>
      </w:tr>
      <w:tr w:rsidR="004B0302" w:rsidRPr="004B0302" w14:paraId="4CBAA15F" w14:textId="649B8DCB" w:rsidTr="001B4310">
        <w:tc>
          <w:tcPr>
            <w:cnfStyle w:val="001000000000" w:firstRow="0" w:lastRow="0" w:firstColumn="1" w:lastColumn="0" w:oddVBand="0" w:evenVBand="0" w:oddHBand="0" w:evenHBand="0" w:firstRowFirstColumn="0" w:firstRowLastColumn="0" w:lastRowFirstColumn="0" w:lastRowLastColumn="0"/>
            <w:tcW w:w="5807" w:type="dxa"/>
          </w:tcPr>
          <w:p w14:paraId="4B9C7829" w14:textId="21CE83B6" w:rsidR="004B0302" w:rsidRPr="004B0302" w:rsidRDefault="004B0302" w:rsidP="000F4C25">
            <w:pPr>
              <w:pStyle w:val="Tablebullet1"/>
            </w:pPr>
            <w:r w:rsidRPr="004B0302">
              <w:t>Form C: to change carer details and new Better Futures Home Stretch provider details (if carer has moved to a new address and Home Stretch is transferring to a new provider)</w:t>
            </w:r>
          </w:p>
        </w:tc>
        <w:tc>
          <w:tcPr>
            <w:tcW w:w="4394" w:type="dxa"/>
          </w:tcPr>
          <w:p w14:paraId="50F9A6B2" w14:textId="77777777"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Submitted to CAHD</w:t>
            </w:r>
          </w:p>
          <w:p w14:paraId="147CDDB9" w14:textId="77777777"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Not yet submitted</w:t>
            </w:r>
          </w:p>
          <w:p w14:paraId="3E9B9943" w14:textId="1552BAA2" w:rsidR="004B0302" w:rsidRP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Not applicable</w:t>
            </w:r>
          </w:p>
        </w:tc>
      </w:tr>
      <w:tr w:rsidR="004B0302" w:rsidRPr="004B0302" w14:paraId="22F06EF6" w14:textId="7253641F" w:rsidTr="001B4310">
        <w:tc>
          <w:tcPr>
            <w:cnfStyle w:val="001000000000" w:firstRow="0" w:lastRow="0" w:firstColumn="1" w:lastColumn="0" w:oddVBand="0" w:evenVBand="0" w:oddHBand="0" w:evenHBand="0" w:firstRowFirstColumn="0" w:firstRowLastColumn="0" w:lastRowFirstColumn="0" w:lastRowLastColumn="0"/>
            <w:tcW w:w="5807" w:type="dxa"/>
          </w:tcPr>
          <w:p w14:paraId="2ECDA99B" w14:textId="24ECFDDE" w:rsidR="004B0302" w:rsidRPr="004B0302" w:rsidRDefault="004B0302" w:rsidP="006615DE">
            <w:pPr>
              <w:pStyle w:val="Body"/>
            </w:pPr>
            <w:r w:rsidRPr="004B0302">
              <w:t xml:space="preserve">Note: if a young person is </w:t>
            </w:r>
            <w:r w:rsidRPr="006615DE">
              <w:rPr>
                <w:b/>
                <w:bCs/>
              </w:rPr>
              <w:t>no longer</w:t>
            </w:r>
            <w:r w:rsidRPr="004B0302">
              <w:t xml:space="preserve"> residing in the Home Stretch HBC living arrangement – carer payments </w:t>
            </w:r>
            <w:r w:rsidR="000F4C25">
              <w:rPr>
                <w:b/>
                <w:bCs/>
              </w:rPr>
              <w:t>must</w:t>
            </w:r>
            <w:r w:rsidRPr="004B0302">
              <w:t xml:space="preserve"> be cancelled. The Better Futures provider </w:t>
            </w:r>
            <w:r w:rsidR="000F4C25">
              <w:rPr>
                <w:b/>
                <w:bCs/>
              </w:rPr>
              <w:t>must</w:t>
            </w:r>
            <w:r w:rsidRPr="004B0302">
              <w:t xml:space="preserve"> submit the </w:t>
            </w:r>
            <w:r w:rsidRPr="006615DE">
              <w:rPr>
                <w:b/>
                <w:bCs/>
              </w:rPr>
              <w:t xml:space="preserve">Form B Commence or </w:t>
            </w:r>
            <w:r w:rsidRPr="006615DE">
              <w:rPr>
                <w:b/>
                <w:bCs/>
                <w:u w:val="single"/>
              </w:rPr>
              <w:t>Cease</w:t>
            </w:r>
            <w:r w:rsidRPr="006615DE">
              <w:rPr>
                <w:b/>
                <w:bCs/>
              </w:rPr>
              <w:t xml:space="preserve"> Home Stretch Allowance</w:t>
            </w:r>
            <w:r w:rsidRPr="004B0302">
              <w:t xml:space="preserve"> </w:t>
            </w:r>
            <w:r w:rsidR="006615DE">
              <w:t xml:space="preserve">to the </w:t>
            </w:r>
            <w:r w:rsidRPr="004B0302">
              <w:t>care allowance helpdesk</w:t>
            </w:r>
            <w:r w:rsidR="00D92BBC">
              <w:t xml:space="preserve"> </w:t>
            </w:r>
            <w:r w:rsidRPr="004B0302">
              <w:t>caregivers@health.vic.gov.au &lt;caregivers@health.vic.gov.au&gt;</w:t>
            </w:r>
          </w:p>
        </w:tc>
        <w:tc>
          <w:tcPr>
            <w:tcW w:w="4394" w:type="dxa"/>
          </w:tcPr>
          <w:p w14:paraId="0434EFBA" w14:textId="77777777" w:rsidR="004B0302" w:rsidRP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p>
        </w:tc>
      </w:tr>
      <w:tr w:rsidR="004B0302" w:rsidRPr="004B0302" w14:paraId="5A067894" w14:textId="7DDD6CC9" w:rsidTr="001B4310">
        <w:tc>
          <w:tcPr>
            <w:cnfStyle w:val="001000000000" w:firstRow="0" w:lastRow="0" w:firstColumn="1" w:lastColumn="0" w:oddVBand="0" w:evenVBand="0" w:oddHBand="0" w:evenHBand="0" w:firstRowFirstColumn="0" w:firstRowLastColumn="0" w:lastRowFirstColumn="0" w:lastRowLastColumn="0"/>
            <w:tcW w:w="5807" w:type="dxa"/>
          </w:tcPr>
          <w:p w14:paraId="7CDD8A10" w14:textId="1CC66861" w:rsidR="004B0302" w:rsidRPr="004B0302" w:rsidRDefault="004B0302" w:rsidP="006615DE">
            <w:pPr>
              <w:pStyle w:val="Body"/>
            </w:pPr>
            <w:r w:rsidRPr="000F4C25">
              <w:rPr>
                <w:b/>
                <w:bCs/>
              </w:rPr>
              <w:t>N</w:t>
            </w:r>
            <w:r w:rsidR="000F4C25">
              <w:rPr>
                <w:b/>
                <w:bCs/>
              </w:rPr>
              <w:t>ew</w:t>
            </w:r>
            <w:r w:rsidRPr="004B0302">
              <w:t xml:space="preserve"> Home Stretch Accommodation Type (as per the proposed accommodation change)</w:t>
            </w:r>
          </w:p>
        </w:tc>
        <w:tc>
          <w:tcPr>
            <w:tcW w:w="4394" w:type="dxa"/>
          </w:tcPr>
          <w:p w14:paraId="7AE0952E" w14:textId="77777777"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Home Based care</w:t>
            </w:r>
          </w:p>
          <w:p w14:paraId="5611535A" w14:textId="77777777"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Independent living</w:t>
            </w:r>
          </w:p>
          <w:p w14:paraId="32A36065" w14:textId="720D9D97" w:rsidR="004B0302" w:rsidRP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Home Stretch on hold</w:t>
            </w:r>
          </w:p>
        </w:tc>
      </w:tr>
      <w:tr w:rsidR="004B0302" w:rsidRPr="004B0302" w14:paraId="29B5F669" w14:textId="40B5C275" w:rsidTr="001B4310">
        <w:tc>
          <w:tcPr>
            <w:cnfStyle w:val="001000000000" w:firstRow="0" w:lastRow="0" w:firstColumn="1" w:lastColumn="0" w:oddVBand="0" w:evenVBand="0" w:oddHBand="0" w:evenHBand="0" w:firstRowFirstColumn="0" w:firstRowLastColumn="0" w:lastRowFirstColumn="0" w:lastRowLastColumn="0"/>
            <w:tcW w:w="5807" w:type="dxa"/>
          </w:tcPr>
          <w:p w14:paraId="454CADD7" w14:textId="077154C9" w:rsidR="004B0302" w:rsidRPr="004B0302" w:rsidRDefault="004B0302" w:rsidP="006615DE">
            <w:pPr>
              <w:pStyle w:val="Body"/>
            </w:pPr>
            <w:r w:rsidRPr="004B0302">
              <w:t xml:space="preserve">Accommodation Option (If Other is selected, provide details in Summary section) </w:t>
            </w:r>
          </w:p>
        </w:tc>
        <w:tc>
          <w:tcPr>
            <w:tcW w:w="4394" w:type="dxa"/>
          </w:tcPr>
          <w:p w14:paraId="6D2C31BE" w14:textId="13C949C3"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Caravan/</w:t>
            </w:r>
            <w:r w:rsidR="000F4C25">
              <w:t>m</w:t>
            </w:r>
            <w:r>
              <w:t>ovable unit</w:t>
            </w:r>
          </w:p>
          <w:p w14:paraId="4593BCB0" w14:textId="4D67C0CE"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 xml:space="preserve">HBC (via Home </w:t>
            </w:r>
            <w:r w:rsidR="000F4C25">
              <w:t>S</w:t>
            </w:r>
            <w:r>
              <w:t>tretch) – residential location changed</w:t>
            </w:r>
          </w:p>
          <w:p w14:paraId="5F6BAB60" w14:textId="63883E90"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 xml:space="preserve">Living with </w:t>
            </w:r>
            <w:r w:rsidR="000F4C25">
              <w:t>e</w:t>
            </w:r>
            <w:r>
              <w:t xml:space="preserve">xtended </w:t>
            </w:r>
            <w:r w:rsidR="000F4C25">
              <w:t>f</w:t>
            </w:r>
            <w:r>
              <w:t>amily</w:t>
            </w:r>
          </w:p>
          <w:p w14:paraId="18996793" w14:textId="77777777"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Other (provide details)</w:t>
            </w:r>
          </w:p>
          <w:p w14:paraId="499B1332" w14:textId="160FDC36"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 xml:space="preserve">Private </w:t>
            </w:r>
            <w:r w:rsidR="000F4C25">
              <w:t>r</w:t>
            </w:r>
            <w:r>
              <w:t>ental</w:t>
            </w:r>
          </w:p>
          <w:p w14:paraId="5E9768B9" w14:textId="37BBF60F"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 xml:space="preserve">Private </w:t>
            </w:r>
            <w:r w:rsidR="000F4C25">
              <w:t>b</w:t>
            </w:r>
            <w:r>
              <w:t>oard</w:t>
            </w:r>
          </w:p>
          <w:p w14:paraId="0E11868F" w14:textId="3C993948"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 xml:space="preserve">Public </w:t>
            </w:r>
            <w:r w:rsidR="000F4C25">
              <w:t>h</w:t>
            </w:r>
            <w:r>
              <w:t>ousing</w:t>
            </w:r>
          </w:p>
          <w:p w14:paraId="4962F29F" w14:textId="2F91BDFB"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 xml:space="preserve">Shared </w:t>
            </w:r>
            <w:r w:rsidR="000F4C25">
              <w:t>a</w:t>
            </w:r>
            <w:r>
              <w:t>ccommodation (not on lease)</w:t>
            </w:r>
          </w:p>
          <w:p w14:paraId="2C349EF2" w14:textId="6F53D43A"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 xml:space="preserve">Shared </w:t>
            </w:r>
            <w:r w:rsidR="000F4C25">
              <w:t>a</w:t>
            </w:r>
            <w:r>
              <w:t>ccommodation (on lease)</w:t>
            </w:r>
          </w:p>
          <w:p w14:paraId="404F1855" w14:textId="22775179"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 xml:space="preserve">Student </w:t>
            </w:r>
            <w:r w:rsidR="000F4C25">
              <w:t>a</w:t>
            </w:r>
            <w:r>
              <w:t>ccommodation</w:t>
            </w:r>
          </w:p>
          <w:p w14:paraId="173A67ED" w14:textId="64E2E80D"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 xml:space="preserve">Supported </w:t>
            </w:r>
            <w:r w:rsidR="000F4C25">
              <w:t>a</w:t>
            </w:r>
            <w:r>
              <w:t>ccommodation (</w:t>
            </w:r>
            <w:r w:rsidR="000F4C25">
              <w:t>d</w:t>
            </w:r>
            <w:r>
              <w:t>isability)</w:t>
            </w:r>
          </w:p>
          <w:p w14:paraId="015541BD" w14:textId="77777777" w:rsid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Transitional Housing</w:t>
            </w:r>
          </w:p>
          <w:p w14:paraId="17F1CC16" w14:textId="7792B950" w:rsidR="004B0302" w:rsidRP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r>
              <w:t xml:space="preserve">Youth foyer </w:t>
            </w:r>
            <w:r w:rsidR="000F4C25">
              <w:t>a</w:t>
            </w:r>
            <w:r>
              <w:t>ccommodation</w:t>
            </w:r>
          </w:p>
        </w:tc>
      </w:tr>
      <w:tr w:rsidR="004B0302" w:rsidRPr="004B0302" w14:paraId="50C1F827" w14:textId="322F29B5" w:rsidTr="001B4310">
        <w:tc>
          <w:tcPr>
            <w:cnfStyle w:val="001000000000" w:firstRow="0" w:lastRow="0" w:firstColumn="1" w:lastColumn="0" w:oddVBand="0" w:evenVBand="0" w:oddHBand="0" w:evenHBand="0" w:firstRowFirstColumn="0" w:firstRowLastColumn="0" w:lastRowFirstColumn="0" w:lastRowLastColumn="0"/>
            <w:tcW w:w="5807" w:type="dxa"/>
          </w:tcPr>
          <w:p w14:paraId="44BAE3CD" w14:textId="6FED286A" w:rsidR="004B0302" w:rsidRPr="004B0302" w:rsidRDefault="004B0302" w:rsidP="006615DE">
            <w:pPr>
              <w:pStyle w:val="Body"/>
            </w:pPr>
            <w:r w:rsidRPr="004B0302">
              <w:lastRenderedPageBreak/>
              <w:t>Does the new Home Stretch Accommodation meet program requirements?.</w:t>
            </w:r>
          </w:p>
        </w:tc>
        <w:tc>
          <w:tcPr>
            <w:tcW w:w="4394" w:type="dxa"/>
          </w:tcPr>
          <w:p w14:paraId="574FE1D7" w14:textId="77777777" w:rsidR="004B0302" w:rsidRDefault="00D62EED" w:rsidP="004B0302">
            <w:pPr>
              <w:pStyle w:val="Tabletext"/>
              <w:cnfStyle w:val="000000000000" w:firstRow="0" w:lastRow="0" w:firstColumn="0" w:lastColumn="0" w:oddVBand="0" w:evenVBand="0" w:oddHBand="0" w:evenHBand="0" w:firstRowFirstColumn="0" w:firstRowLastColumn="0" w:lastRowFirstColumn="0" w:lastRowLastColumn="0"/>
            </w:pPr>
            <w:r>
              <w:t>Yes</w:t>
            </w:r>
          </w:p>
          <w:p w14:paraId="565FC3B1" w14:textId="114127B6" w:rsidR="00D62EED" w:rsidRPr="004B0302" w:rsidRDefault="00D62EED" w:rsidP="004B0302">
            <w:pPr>
              <w:pStyle w:val="Tabletext"/>
              <w:cnfStyle w:val="000000000000" w:firstRow="0" w:lastRow="0" w:firstColumn="0" w:lastColumn="0" w:oddVBand="0" w:evenVBand="0" w:oddHBand="0" w:evenHBand="0" w:firstRowFirstColumn="0" w:firstRowLastColumn="0" w:lastRowFirstColumn="0" w:lastRowLastColumn="0"/>
            </w:pPr>
            <w:r>
              <w:t>No</w:t>
            </w:r>
          </w:p>
        </w:tc>
      </w:tr>
      <w:tr w:rsidR="004B0302" w:rsidRPr="004B0302" w14:paraId="5CC133B9" w14:textId="32E34D52" w:rsidTr="001B4310">
        <w:tc>
          <w:tcPr>
            <w:cnfStyle w:val="001000000000" w:firstRow="0" w:lastRow="0" w:firstColumn="1" w:lastColumn="0" w:oddVBand="0" w:evenVBand="0" w:oddHBand="0" w:evenHBand="0" w:firstRowFirstColumn="0" w:firstRowLastColumn="0" w:lastRowFirstColumn="0" w:lastRowLastColumn="0"/>
            <w:tcW w:w="5807" w:type="dxa"/>
          </w:tcPr>
          <w:p w14:paraId="3C59D15A" w14:textId="1452A0D1" w:rsidR="004B0302" w:rsidRPr="004B0302" w:rsidRDefault="004B0302" w:rsidP="006615DE">
            <w:pPr>
              <w:pStyle w:val="Body"/>
            </w:pPr>
            <w:r w:rsidRPr="004B0302">
              <w:t xml:space="preserve">Summary of Home Stretch Accommodation changes: </w:t>
            </w:r>
          </w:p>
        </w:tc>
        <w:tc>
          <w:tcPr>
            <w:tcW w:w="4394" w:type="dxa"/>
          </w:tcPr>
          <w:p w14:paraId="551A0B78" w14:textId="77777777" w:rsidR="004B0302" w:rsidRP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p>
        </w:tc>
      </w:tr>
      <w:tr w:rsidR="004B0302" w:rsidRPr="004B0302" w14:paraId="049C7184" w14:textId="6336DBC6" w:rsidTr="001B4310">
        <w:tc>
          <w:tcPr>
            <w:cnfStyle w:val="001000000000" w:firstRow="0" w:lastRow="0" w:firstColumn="1" w:lastColumn="0" w:oddVBand="0" w:evenVBand="0" w:oddHBand="0" w:evenHBand="0" w:firstRowFirstColumn="0" w:firstRowLastColumn="0" w:lastRowFirstColumn="0" w:lastRowLastColumn="0"/>
            <w:tcW w:w="5807" w:type="dxa"/>
          </w:tcPr>
          <w:p w14:paraId="7AEA2BBA" w14:textId="40F03F2D" w:rsidR="004B0302" w:rsidRPr="004B0302" w:rsidRDefault="004B0302" w:rsidP="006615DE">
            <w:pPr>
              <w:pStyle w:val="Body"/>
            </w:pPr>
            <w:r w:rsidRPr="004B0302">
              <w:t>Will change require a variation to current funding arrangements?</w:t>
            </w:r>
            <w:r w:rsidRPr="004B0302">
              <w:tab/>
            </w:r>
          </w:p>
        </w:tc>
        <w:tc>
          <w:tcPr>
            <w:tcW w:w="4394" w:type="dxa"/>
          </w:tcPr>
          <w:p w14:paraId="7530C2A5" w14:textId="6D331678" w:rsidR="004B0302" w:rsidRDefault="00D62EED" w:rsidP="004B0302">
            <w:pPr>
              <w:pStyle w:val="Tabletext"/>
              <w:cnfStyle w:val="000000000000" w:firstRow="0" w:lastRow="0" w:firstColumn="0" w:lastColumn="0" w:oddVBand="0" w:evenVBand="0" w:oddHBand="0" w:evenHBand="0" w:firstRowFirstColumn="0" w:firstRowLastColumn="0" w:lastRowFirstColumn="0" w:lastRowLastColumn="0"/>
            </w:pPr>
            <w:r>
              <w:t>Y</w:t>
            </w:r>
            <w:r w:rsidR="000F4C25">
              <w:t>es</w:t>
            </w:r>
            <w:r>
              <w:t xml:space="preserve">: HS allowance </w:t>
            </w:r>
            <w:r w:rsidRPr="00194EF5">
              <w:rPr>
                <w:b/>
                <w:bCs/>
              </w:rPr>
              <w:t>contributions changed</w:t>
            </w:r>
          </w:p>
          <w:p w14:paraId="7F1D418E" w14:textId="051A9774" w:rsidR="00D62EED" w:rsidRDefault="00D62EED" w:rsidP="004B0302">
            <w:pPr>
              <w:pStyle w:val="Tabletext"/>
              <w:cnfStyle w:val="000000000000" w:firstRow="0" w:lastRow="0" w:firstColumn="0" w:lastColumn="0" w:oddVBand="0" w:evenVBand="0" w:oddHBand="0" w:evenHBand="0" w:firstRowFirstColumn="0" w:firstRowLastColumn="0" w:lastRowFirstColumn="0" w:lastRowLastColumn="0"/>
            </w:pPr>
            <w:r>
              <w:t>Y</w:t>
            </w:r>
            <w:r w:rsidR="000F4C25">
              <w:t>es</w:t>
            </w:r>
            <w:r>
              <w:t xml:space="preserve">: Top up or </w:t>
            </w:r>
            <w:r w:rsidR="00194EF5" w:rsidRPr="00194EF5">
              <w:rPr>
                <w:b/>
                <w:bCs/>
              </w:rPr>
              <w:t>new</w:t>
            </w:r>
            <w:r>
              <w:t xml:space="preserve"> funding required to support new living arrangement</w:t>
            </w:r>
          </w:p>
          <w:p w14:paraId="044E597B" w14:textId="7830E957" w:rsidR="00D62EED" w:rsidRDefault="00D62EED" w:rsidP="004B0302">
            <w:pPr>
              <w:pStyle w:val="Tabletext"/>
              <w:cnfStyle w:val="000000000000" w:firstRow="0" w:lastRow="0" w:firstColumn="0" w:lastColumn="0" w:oddVBand="0" w:evenVBand="0" w:oddHBand="0" w:evenHBand="0" w:firstRowFirstColumn="0" w:firstRowLastColumn="0" w:lastRowFirstColumn="0" w:lastRowLastColumn="0"/>
            </w:pPr>
            <w:r>
              <w:t>Y</w:t>
            </w:r>
            <w:r w:rsidR="000F4C25">
              <w:t>es</w:t>
            </w:r>
            <w:r>
              <w:t>:</w:t>
            </w:r>
            <w:r w:rsidR="005512AC">
              <w:t xml:space="preserve"> </w:t>
            </w:r>
            <w:r>
              <w:t xml:space="preserve">Funding to be </w:t>
            </w:r>
            <w:r w:rsidRPr="00194EF5">
              <w:rPr>
                <w:b/>
                <w:bCs/>
              </w:rPr>
              <w:t>recouped</w:t>
            </w:r>
            <w:r>
              <w:t xml:space="preserve"> and re-allocated to new BF provider</w:t>
            </w:r>
          </w:p>
          <w:p w14:paraId="4A9A2B52" w14:textId="51D236E7" w:rsidR="00D62EED" w:rsidRPr="004B0302" w:rsidRDefault="00D62EED" w:rsidP="004B0302">
            <w:pPr>
              <w:pStyle w:val="Tabletext"/>
              <w:cnfStyle w:val="000000000000" w:firstRow="0" w:lastRow="0" w:firstColumn="0" w:lastColumn="0" w:oddVBand="0" w:evenVBand="0" w:oddHBand="0" w:evenHBand="0" w:firstRowFirstColumn="0" w:firstRowLastColumn="0" w:lastRowFirstColumn="0" w:lastRowLastColumn="0"/>
            </w:pPr>
            <w:r>
              <w:t>Y</w:t>
            </w:r>
            <w:r w:rsidR="00194EF5">
              <w:t>es</w:t>
            </w:r>
            <w:r>
              <w:t xml:space="preserve">: HS service response </w:t>
            </w:r>
            <w:r w:rsidRPr="00194EF5">
              <w:rPr>
                <w:b/>
                <w:bCs/>
              </w:rPr>
              <w:t xml:space="preserve">on </w:t>
            </w:r>
            <w:r w:rsidR="00194EF5" w:rsidRPr="00194EF5">
              <w:rPr>
                <w:b/>
                <w:bCs/>
              </w:rPr>
              <w:t>hold</w:t>
            </w:r>
          </w:p>
        </w:tc>
      </w:tr>
      <w:tr w:rsidR="004B0302" w:rsidRPr="004B0302" w14:paraId="335CCD6E" w14:textId="177CD450" w:rsidTr="001B4310">
        <w:tc>
          <w:tcPr>
            <w:cnfStyle w:val="001000000000" w:firstRow="0" w:lastRow="0" w:firstColumn="1" w:lastColumn="0" w:oddVBand="0" w:evenVBand="0" w:oddHBand="0" w:evenHBand="0" w:firstRowFirstColumn="0" w:firstRowLastColumn="0" w:lastRowFirstColumn="0" w:lastRowLastColumn="0"/>
            <w:tcW w:w="5807" w:type="dxa"/>
          </w:tcPr>
          <w:p w14:paraId="00BB7AA5" w14:textId="4BB07376" w:rsidR="004B0302" w:rsidRPr="004B0302" w:rsidRDefault="004B0302" w:rsidP="006615DE">
            <w:pPr>
              <w:pStyle w:val="Body"/>
            </w:pPr>
            <w:r w:rsidRPr="004B0302">
              <w:t>Has the young person been consulted and consented to changes</w:t>
            </w:r>
            <w:r w:rsidR="00D62EED">
              <w:t>?</w:t>
            </w:r>
          </w:p>
        </w:tc>
        <w:tc>
          <w:tcPr>
            <w:tcW w:w="4394" w:type="dxa"/>
          </w:tcPr>
          <w:p w14:paraId="292633F0" w14:textId="77777777" w:rsidR="004B0302" w:rsidRDefault="00D62EED" w:rsidP="004B0302">
            <w:pPr>
              <w:pStyle w:val="Tabletext"/>
              <w:cnfStyle w:val="000000000000" w:firstRow="0" w:lastRow="0" w:firstColumn="0" w:lastColumn="0" w:oddVBand="0" w:evenVBand="0" w:oddHBand="0" w:evenHBand="0" w:firstRowFirstColumn="0" w:firstRowLastColumn="0" w:lastRowFirstColumn="0" w:lastRowLastColumn="0"/>
            </w:pPr>
            <w:r>
              <w:t xml:space="preserve">Yes </w:t>
            </w:r>
          </w:p>
          <w:p w14:paraId="2AE9CDA4" w14:textId="46E87F15" w:rsidR="00D62EED" w:rsidRPr="004B0302" w:rsidRDefault="00D62EED" w:rsidP="004B0302">
            <w:pPr>
              <w:pStyle w:val="Tabletext"/>
              <w:cnfStyle w:val="000000000000" w:firstRow="0" w:lastRow="0" w:firstColumn="0" w:lastColumn="0" w:oddVBand="0" w:evenVBand="0" w:oddHBand="0" w:evenHBand="0" w:firstRowFirstColumn="0" w:firstRowLastColumn="0" w:lastRowFirstColumn="0" w:lastRowLastColumn="0"/>
            </w:pPr>
            <w:r>
              <w:t>No</w:t>
            </w:r>
          </w:p>
        </w:tc>
      </w:tr>
      <w:tr w:rsidR="004B0302" w:rsidRPr="004B0302" w14:paraId="183D3BF2" w14:textId="6682D87A" w:rsidTr="001B4310">
        <w:tc>
          <w:tcPr>
            <w:cnfStyle w:val="001000000000" w:firstRow="0" w:lastRow="0" w:firstColumn="1" w:lastColumn="0" w:oddVBand="0" w:evenVBand="0" w:oddHBand="0" w:evenHBand="0" w:firstRowFirstColumn="0" w:firstRowLastColumn="0" w:lastRowFirstColumn="0" w:lastRowLastColumn="0"/>
            <w:tcW w:w="5807" w:type="dxa"/>
          </w:tcPr>
          <w:p w14:paraId="0A41C55D" w14:textId="04803D51" w:rsidR="004B0302" w:rsidRPr="004B0302" w:rsidRDefault="004B0302" w:rsidP="006615DE">
            <w:pPr>
              <w:pStyle w:val="Body"/>
            </w:pPr>
            <w:r w:rsidRPr="00D62EED">
              <w:rPr>
                <w:b/>
                <w:bCs/>
              </w:rPr>
              <w:t>N</w:t>
            </w:r>
            <w:r w:rsidR="00D62EED">
              <w:rPr>
                <w:b/>
                <w:bCs/>
              </w:rPr>
              <w:t>ew</w:t>
            </w:r>
            <w:r w:rsidRPr="004B0302">
              <w:t xml:space="preserve"> Accommodation Address</w:t>
            </w:r>
          </w:p>
        </w:tc>
        <w:tc>
          <w:tcPr>
            <w:tcW w:w="4394" w:type="dxa"/>
          </w:tcPr>
          <w:p w14:paraId="44B7C099" w14:textId="77777777" w:rsidR="004B0302" w:rsidRP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p>
        </w:tc>
      </w:tr>
      <w:tr w:rsidR="004B0302" w:rsidRPr="004B0302" w14:paraId="01A67247" w14:textId="58648639" w:rsidTr="001B4310">
        <w:tc>
          <w:tcPr>
            <w:cnfStyle w:val="001000000000" w:firstRow="0" w:lastRow="0" w:firstColumn="1" w:lastColumn="0" w:oddVBand="0" w:evenVBand="0" w:oddHBand="0" w:evenHBand="0" w:firstRowFirstColumn="0" w:firstRowLastColumn="0" w:lastRowFirstColumn="0" w:lastRowLastColumn="0"/>
            <w:tcW w:w="5807" w:type="dxa"/>
          </w:tcPr>
          <w:p w14:paraId="003162C3" w14:textId="5C88AAEF" w:rsidR="004B0302" w:rsidRPr="004B0302" w:rsidRDefault="004B0302" w:rsidP="006615DE">
            <w:pPr>
              <w:pStyle w:val="Body"/>
            </w:pPr>
            <w:r w:rsidRPr="004B0302">
              <w:t>Effective start date</w:t>
            </w:r>
          </w:p>
        </w:tc>
        <w:tc>
          <w:tcPr>
            <w:tcW w:w="4394" w:type="dxa"/>
          </w:tcPr>
          <w:p w14:paraId="237E0DFA" w14:textId="77777777" w:rsidR="004B0302" w:rsidRPr="004B0302" w:rsidRDefault="004B0302" w:rsidP="004B0302">
            <w:pPr>
              <w:pStyle w:val="Tabletext"/>
              <w:cnfStyle w:val="000000000000" w:firstRow="0" w:lastRow="0" w:firstColumn="0" w:lastColumn="0" w:oddVBand="0" w:evenVBand="0" w:oddHBand="0" w:evenHBand="0" w:firstRowFirstColumn="0" w:firstRowLastColumn="0" w:lastRowFirstColumn="0" w:lastRowLastColumn="0"/>
            </w:pPr>
          </w:p>
        </w:tc>
      </w:tr>
    </w:tbl>
    <w:p w14:paraId="29967CEF" w14:textId="3380C571" w:rsidR="006615DE" w:rsidRDefault="006615DE" w:rsidP="006615DE">
      <w:pPr>
        <w:pStyle w:val="Heading2"/>
      </w:pPr>
      <w:r w:rsidRPr="006615DE">
        <w:t>c)</w:t>
      </w:r>
      <w:r w:rsidRPr="006615DE">
        <w:tab/>
        <w:t xml:space="preserve">Accommodation </w:t>
      </w:r>
      <w:r w:rsidR="00194EF5">
        <w:t>a</w:t>
      </w:r>
      <w:r w:rsidRPr="006615DE">
        <w:t xml:space="preserve">llowance </w:t>
      </w:r>
      <w:r w:rsidR="00194EF5">
        <w:t>c</w:t>
      </w:r>
      <w:r w:rsidRPr="006615DE">
        <w:t xml:space="preserve">ontribution </w:t>
      </w:r>
      <w:r w:rsidR="00194EF5">
        <w:t>c</w:t>
      </w:r>
      <w:r w:rsidRPr="006615DE">
        <w:t>hange – reflecting new or changes to previously approved arrangements (excluding GST)</w:t>
      </w:r>
    </w:p>
    <w:tbl>
      <w:tblPr>
        <w:tblStyle w:val="HomeStretch"/>
        <w:tblW w:w="10206" w:type="dxa"/>
        <w:tblLook w:val="04A0" w:firstRow="1" w:lastRow="0" w:firstColumn="1" w:lastColumn="0" w:noHBand="0" w:noVBand="1"/>
      </w:tblPr>
      <w:tblGrid>
        <w:gridCol w:w="4253"/>
        <w:gridCol w:w="1502"/>
        <w:gridCol w:w="1502"/>
        <w:gridCol w:w="1502"/>
        <w:gridCol w:w="1447"/>
      </w:tblGrid>
      <w:tr w:rsidR="00816552" w:rsidRPr="006615DE" w14:paraId="3688C8F8" w14:textId="77777777" w:rsidTr="00355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172ED85D" w14:textId="26CF1D36" w:rsidR="00816552" w:rsidRPr="006615DE" w:rsidRDefault="00816552" w:rsidP="00816552">
            <w:pPr>
              <w:pStyle w:val="Tablecolhead"/>
            </w:pPr>
            <w:r w:rsidRPr="006615DE">
              <w:t>Items</w:t>
            </w:r>
          </w:p>
        </w:tc>
        <w:tc>
          <w:tcPr>
            <w:tcW w:w="1502" w:type="dxa"/>
          </w:tcPr>
          <w:p w14:paraId="7B2F1A82" w14:textId="77777777" w:rsidR="00816552" w:rsidRPr="006615DE" w:rsidRDefault="00816552" w:rsidP="00816552">
            <w:pPr>
              <w:pStyle w:val="Tablecolhead"/>
              <w:cnfStyle w:val="100000000000" w:firstRow="1" w:lastRow="0" w:firstColumn="0" w:lastColumn="0" w:oddVBand="0" w:evenVBand="0" w:oddHBand="0" w:evenHBand="0" w:firstRowFirstColumn="0" w:firstRowLastColumn="0" w:lastRowFirstColumn="0" w:lastRowLastColumn="0"/>
            </w:pPr>
            <w:r w:rsidRPr="006615DE">
              <w:t>Monthly</w:t>
            </w:r>
          </w:p>
        </w:tc>
        <w:tc>
          <w:tcPr>
            <w:tcW w:w="1502" w:type="dxa"/>
          </w:tcPr>
          <w:p w14:paraId="5918EC4E" w14:textId="77777777" w:rsidR="00816552" w:rsidRPr="006615DE" w:rsidRDefault="00816552" w:rsidP="00816552">
            <w:pPr>
              <w:pStyle w:val="Tablecolhead"/>
              <w:cnfStyle w:val="100000000000" w:firstRow="1" w:lastRow="0" w:firstColumn="0" w:lastColumn="0" w:oddVBand="0" w:evenVBand="0" w:oddHBand="0" w:evenHBand="0" w:firstRowFirstColumn="0" w:firstRowLastColumn="0" w:lastRowFirstColumn="0" w:lastRowLastColumn="0"/>
            </w:pPr>
            <w:r w:rsidRPr="006615DE">
              <w:t>Annual</w:t>
            </w:r>
          </w:p>
        </w:tc>
        <w:tc>
          <w:tcPr>
            <w:tcW w:w="1502" w:type="dxa"/>
          </w:tcPr>
          <w:p w14:paraId="2C2E4893" w14:textId="77777777" w:rsidR="00816552" w:rsidRPr="006615DE" w:rsidRDefault="00816552" w:rsidP="00816552">
            <w:pPr>
              <w:pStyle w:val="Tablecolhead"/>
              <w:cnfStyle w:val="100000000000" w:firstRow="1" w:lastRow="0" w:firstColumn="0" w:lastColumn="0" w:oddVBand="0" w:evenVBand="0" w:oddHBand="0" w:evenHBand="0" w:firstRowFirstColumn="0" w:firstRowLastColumn="0" w:lastRowFirstColumn="0" w:lastRowLastColumn="0"/>
            </w:pPr>
            <w:r w:rsidRPr="006615DE">
              <w:t>Monthly</w:t>
            </w:r>
          </w:p>
        </w:tc>
        <w:tc>
          <w:tcPr>
            <w:tcW w:w="1447" w:type="dxa"/>
          </w:tcPr>
          <w:p w14:paraId="06A2F9E3" w14:textId="77777777" w:rsidR="00816552" w:rsidRPr="006615DE" w:rsidRDefault="00816552" w:rsidP="00816552">
            <w:pPr>
              <w:pStyle w:val="Tablecolhead"/>
              <w:cnfStyle w:val="100000000000" w:firstRow="1" w:lastRow="0" w:firstColumn="0" w:lastColumn="0" w:oddVBand="0" w:evenVBand="0" w:oddHBand="0" w:evenHBand="0" w:firstRowFirstColumn="0" w:firstRowLastColumn="0" w:lastRowFirstColumn="0" w:lastRowLastColumn="0"/>
            </w:pPr>
            <w:r w:rsidRPr="006615DE">
              <w:t>Annual</w:t>
            </w:r>
          </w:p>
        </w:tc>
      </w:tr>
      <w:tr w:rsidR="00816552" w:rsidRPr="006615DE" w14:paraId="0A87EF25" w14:textId="38C35E25" w:rsidTr="003551DA">
        <w:tc>
          <w:tcPr>
            <w:cnfStyle w:val="001000000000" w:firstRow="0" w:lastRow="0" w:firstColumn="1" w:lastColumn="0" w:oddVBand="0" w:evenVBand="0" w:oddHBand="0" w:evenHBand="0" w:firstRowFirstColumn="0" w:firstRowLastColumn="0" w:lastRowFirstColumn="0" w:lastRowLastColumn="0"/>
            <w:tcW w:w="4253" w:type="dxa"/>
          </w:tcPr>
          <w:p w14:paraId="13930733" w14:textId="0B0A3FBB" w:rsidR="00816552" w:rsidRPr="006615DE" w:rsidRDefault="00816552" w:rsidP="006615DE">
            <w:pPr>
              <w:pStyle w:val="Body"/>
            </w:pPr>
            <w:r>
              <w:t>Contribution</w:t>
            </w:r>
          </w:p>
        </w:tc>
        <w:tc>
          <w:tcPr>
            <w:tcW w:w="1502" w:type="dxa"/>
          </w:tcPr>
          <w:p w14:paraId="06DA1E66" w14:textId="3F8C95B4"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 xml:space="preserve">Young </w:t>
            </w:r>
            <w:r w:rsidR="00194EF5">
              <w:t>p</w:t>
            </w:r>
            <w:r w:rsidRPr="006615DE">
              <w:t>erson’s contribution</w:t>
            </w:r>
          </w:p>
        </w:tc>
        <w:tc>
          <w:tcPr>
            <w:tcW w:w="1502" w:type="dxa"/>
          </w:tcPr>
          <w:p w14:paraId="539813EE" w14:textId="3AC01E70"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 xml:space="preserve">Young </w:t>
            </w:r>
            <w:r w:rsidR="00194EF5">
              <w:t>p</w:t>
            </w:r>
            <w:r w:rsidRPr="006615DE">
              <w:t>erson’s contribution</w:t>
            </w:r>
          </w:p>
        </w:tc>
        <w:tc>
          <w:tcPr>
            <w:tcW w:w="1502" w:type="dxa"/>
          </w:tcPr>
          <w:p w14:paraId="0A679DFE" w14:textId="37E92C52"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Home Stretch contribution</w:t>
            </w:r>
          </w:p>
        </w:tc>
        <w:tc>
          <w:tcPr>
            <w:tcW w:w="1447" w:type="dxa"/>
          </w:tcPr>
          <w:p w14:paraId="50AAD1BE" w14:textId="02C94DEB"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Home Stretch contribution</w:t>
            </w:r>
          </w:p>
        </w:tc>
      </w:tr>
      <w:tr w:rsidR="00816552" w:rsidRPr="006615DE" w14:paraId="1002534B" w14:textId="0DF5905C" w:rsidTr="003551DA">
        <w:tc>
          <w:tcPr>
            <w:cnfStyle w:val="001000000000" w:firstRow="0" w:lastRow="0" w:firstColumn="1" w:lastColumn="0" w:oddVBand="0" w:evenVBand="0" w:oddHBand="0" w:evenHBand="0" w:firstRowFirstColumn="0" w:firstRowLastColumn="0" w:lastRowFirstColumn="0" w:lastRowLastColumn="0"/>
            <w:tcW w:w="4253" w:type="dxa"/>
          </w:tcPr>
          <w:p w14:paraId="704B3377" w14:textId="3EBD1DE8" w:rsidR="00816552" w:rsidRPr="006615DE" w:rsidRDefault="00816552" w:rsidP="006615DE">
            <w:pPr>
              <w:pStyle w:val="Body"/>
            </w:pPr>
            <w:r w:rsidRPr="006615DE">
              <w:t>Rental/</w:t>
            </w:r>
            <w:r w:rsidR="00194EF5">
              <w:t>b</w:t>
            </w:r>
            <w:r w:rsidRPr="006615DE">
              <w:t xml:space="preserve">oard </w:t>
            </w:r>
            <w:r w:rsidR="00194EF5">
              <w:t>c</w:t>
            </w:r>
            <w:r w:rsidRPr="006615DE">
              <w:t>osts</w:t>
            </w:r>
          </w:p>
        </w:tc>
        <w:tc>
          <w:tcPr>
            <w:tcW w:w="1502" w:type="dxa"/>
          </w:tcPr>
          <w:p w14:paraId="5000EF4C" w14:textId="72B8719A"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502" w:type="dxa"/>
          </w:tcPr>
          <w:p w14:paraId="771D1FC0" w14:textId="794E0552"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502" w:type="dxa"/>
          </w:tcPr>
          <w:p w14:paraId="055C4042" w14:textId="412F021E"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447" w:type="dxa"/>
          </w:tcPr>
          <w:p w14:paraId="784F1954" w14:textId="7AB37B17"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r>
      <w:tr w:rsidR="00816552" w:rsidRPr="006615DE" w14:paraId="3A327C3D" w14:textId="14F81259" w:rsidTr="003551DA">
        <w:tc>
          <w:tcPr>
            <w:cnfStyle w:val="001000000000" w:firstRow="0" w:lastRow="0" w:firstColumn="1" w:lastColumn="0" w:oddVBand="0" w:evenVBand="0" w:oddHBand="0" w:evenHBand="0" w:firstRowFirstColumn="0" w:firstRowLastColumn="0" w:lastRowFirstColumn="0" w:lastRowLastColumn="0"/>
            <w:tcW w:w="4253" w:type="dxa"/>
          </w:tcPr>
          <w:p w14:paraId="44422FD9" w14:textId="2911AEBB" w:rsidR="00816552" w:rsidRPr="006615DE" w:rsidRDefault="00816552" w:rsidP="006615DE">
            <w:pPr>
              <w:pStyle w:val="Body"/>
            </w:pPr>
            <w:r w:rsidRPr="006615DE">
              <w:t>Bond</w:t>
            </w:r>
          </w:p>
        </w:tc>
        <w:tc>
          <w:tcPr>
            <w:tcW w:w="1502" w:type="dxa"/>
          </w:tcPr>
          <w:p w14:paraId="5ECF95F2" w14:textId="12180B33"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502" w:type="dxa"/>
          </w:tcPr>
          <w:p w14:paraId="533F8BAE" w14:textId="58D67B67"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502" w:type="dxa"/>
          </w:tcPr>
          <w:p w14:paraId="5D03D377" w14:textId="2D2D6C8A"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447" w:type="dxa"/>
          </w:tcPr>
          <w:p w14:paraId="4380D56B" w14:textId="0318586E"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r>
      <w:tr w:rsidR="00816552" w:rsidRPr="006615DE" w14:paraId="2D781B81" w14:textId="5CC7A9B2" w:rsidTr="003551DA">
        <w:tc>
          <w:tcPr>
            <w:cnfStyle w:val="001000000000" w:firstRow="0" w:lastRow="0" w:firstColumn="1" w:lastColumn="0" w:oddVBand="0" w:evenVBand="0" w:oddHBand="0" w:evenHBand="0" w:firstRowFirstColumn="0" w:firstRowLastColumn="0" w:lastRowFirstColumn="0" w:lastRowLastColumn="0"/>
            <w:tcW w:w="4253" w:type="dxa"/>
          </w:tcPr>
          <w:p w14:paraId="3DD4F2EC" w14:textId="537C93A8" w:rsidR="00816552" w:rsidRPr="006615DE" w:rsidRDefault="00816552" w:rsidP="006615DE">
            <w:pPr>
              <w:pStyle w:val="Body"/>
            </w:pPr>
            <w:r w:rsidRPr="006615DE">
              <w:t>Set up costs (include household items &amp; furniture)</w:t>
            </w:r>
          </w:p>
        </w:tc>
        <w:tc>
          <w:tcPr>
            <w:tcW w:w="1502" w:type="dxa"/>
          </w:tcPr>
          <w:p w14:paraId="27A7919C" w14:textId="0F875388"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502" w:type="dxa"/>
          </w:tcPr>
          <w:p w14:paraId="3C4B503B" w14:textId="75AE9A78"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502" w:type="dxa"/>
          </w:tcPr>
          <w:p w14:paraId="4FE1C991" w14:textId="3A21C56B"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447" w:type="dxa"/>
          </w:tcPr>
          <w:p w14:paraId="48357C4C" w14:textId="4AAE4FBB"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r>
      <w:tr w:rsidR="00816552" w:rsidRPr="006615DE" w14:paraId="4155EF26" w14:textId="2F3BB647" w:rsidTr="003551DA">
        <w:tc>
          <w:tcPr>
            <w:cnfStyle w:val="001000000000" w:firstRow="0" w:lastRow="0" w:firstColumn="1" w:lastColumn="0" w:oddVBand="0" w:evenVBand="0" w:oddHBand="0" w:evenHBand="0" w:firstRowFirstColumn="0" w:firstRowLastColumn="0" w:lastRowFirstColumn="0" w:lastRowLastColumn="0"/>
            <w:tcW w:w="4253" w:type="dxa"/>
          </w:tcPr>
          <w:p w14:paraId="73C4008C" w14:textId="33FBADDE" w:rsidR="00816552" w:rsidRPr="006615DE" w:rsidRDefault="00816552" w:rsidP="006615DE">
            <w:pPr>
              <w:pStyle w:val="Body"/>
            </w:pPr>
            <w:r w:rsidRPr="006615DE">
              <w:t>Removalist costs</w:t>
            </w:r>
          </w:p>
        </w:tc>
        <w:tc>
          <w:tcPr>
            <w:tcW w:w="1502" w:type="dxa"/>
          </w:tcPr>
          <w:p w14:paraId="5B89CC0B" w14:textId="7A254587"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502" w:type="dxa"/>
          </w:tcPr>
          <w:p w14:paraId="48E9A933" w14:textId="34F37D6F"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502" w:type="dxa"/>
          </w:tcPr>
          <w:p w14:paraId="78F832C3" w14:textId="6EE13374"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447" w:type="dxa"/>
          </w:tcPr>
          <w:p w14:paraId="3C5F8B27" w14:textId="51FD369F"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r>
      <w:tr w:rsidR="00816552" w:rsidRPr="006615DE" w14:paraId="3FE5B7D2" w14:textId="6087950B" w:rsidTr="003551DA">
        <w:tc>
          <w:tcPr>
            <w:cnfStyle w:val="001000000000" w:firstRow="0" w:lastRow="0" w:firstColumn="1" w:lastColumn="0" w:oddVBand="0" w:evenVBand="0" w:oddHBand="0" w:evenHBand="0" w:firstRowFirstColumn="0" w:firstRowLastColumn="0" w:lastRowFirstColumn="0" w:lastRowLastColumn="0"/>
            <w:tcW w:w="4253" w:type="dxa"/>
          </w:tcPr>
          <w:p w14:paraId="18C45B0D" w14:textId="4962BFC7" w:rsidR="00816552" w:rsidRPr="006615DE" w:rsidRDefault="00816552" w:rsidP="006615DE">
            <w:pPr>
              <w:pStyle w:val="Body"/>
            </w:pPr>
            <w:r w:rsidRPr="006615DE">
              <w:t>Utilities</w:t>
            </w:r>
            <w:r w:rsidRPr="006615DE">
              <w:tab/>
            </w:r>
          </w:p>
        </w:tc>
        <w:tc>
          <w:tcPr>
            <w:tcW w:w="1502" w:type="dxa"/>
          </w:tcPr>
          <w:p w14:paraId="652F3161" w14:textId="4D118344"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502" w:type="dxa"/>
          </w:tcPr>
          <w:p w14:paraId="55643458" w14:textId="0A8AFCB5"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502" w:type="dxa"/>
          </w:tcPr>
          <w:p w14:paraId="405754C4" w14:textId="1F6F43DB"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447" w:type="dxa"/>
          </w:tcPr>
          <w:p w14:paraId="5A0FAC1E" w14:textId="29A0F8A3"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r>
      <w:tr w:rsidR="00816552" w:rsidRPr="006615DE" w14:paraId="5BA3F317" w14:textId="295A8E64" w:rsidTr="003551DA">
        <w:tc>
          <w:tcPr>
            <w:cnfStyle w:val="001000000000" w:firstRow="0" w:lastRow="0" w:firstColumn="1" w:lastColumn="0" w:oddVBand="0" w:evenVBand="0" w:oddHBand="0" w:evenHBand="0" w:firstRowFirstColumn="0" w:firstRowLastColumn="0" w:lastRowFirstColumn="0" w:lastRowLastColumn="0"/>
            <w:tcW w:w="4253" w:type="dxa"/>
          </w:tcPr>
          <w:p w14:paraId="6AC9D2AC" w14:textId="59D999A6" w:rsidR="00816552" w:rsidRPr="006615DE" w:rsidRDefault="00816552" w:rsidP="006615DE">
            <w:pPr>
              <w:pStyle w:val="Body"/>
            </w:pPr>
            <w:r w:rsidRPr="006615DE">
              <w:t>Other (include description in summary below)</w:t>
            </w:r>
          </w:p>
        </w:tc>
        <w:tc>
          <w:tcPr>
            <w:tcW w:w="1502" w:type="dxa"/>
          </w:tcPr>
          <w:p w14:paraId="5DACF867" w14:textId="49C81911"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502" w:type="dxa"/>
          </w:tcPr>
          <w:p w14:paraId="24AE7CDD" w14:textId="1C89697E"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502" w:type="dxa"/>
          </w:tcPr>
          <w:p w14:paraId="66031117" w14:textId="2104A203"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447" w:type="dxa"/>
          </w:tcPr>
          <w:p w14:paraId="20C47D57" w14:textId="60290729"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r>
      <w:tr w:rsidR="00816552" w:rsidRPr="006615DE" w14:paraId="26A23440" w14:textId="5A9302EA" w:rsidTr="003551DA">
        <w:tc>
          <w:tcPr>
            <w:cnfStyle w:val="001000000000" w:firstRow="0" w:lastRow="0" w:firstColumn="1" w:lastColumn="0" w:oddVBand="0" w:evenVBand="0" w:oddHBand="0" w:evenHBand="0" w:firstRowFirstColumn="0" w:firstRowLastColumn="0" w:lastRowFirstColumn="0" w:lastRowLastColumn="0"/>
            <w:tcW w:w="4253" w:type="dxa"/>
          </w:tcPr>
          <w:p w14:paraId="3BB194B2" w14:textId="105936D1" w:rsidR="00816552" w:rsidRPr="006615DE" w:rsidRDefault="00816552" w:rsidP="006615DE">
            <w:pPr>
              <w:pStyle w:val="Body"/>
            </w:pPr>
            <w:r w:rsidRPr="006615DE">
              <w:t>Total</w:t>
            </w:r>
          </w:p>
        </w:tc>
        <w:tc>
          <w:tcPr>
            <w:tcW w:w="1502" w:type="dxa"/>
          </w:tcPr>
          <w:p w14:paraId="6E84795F" w14:textId="5E0337ED"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502" w:type="dxa"/>
          </w:tcPr>
          <w:p w14:paraId="6B82B4D5" w14:textId="3C856779"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502" w:type="dxa"/>
          </w:tcPr>
          <w:p w14:paraId="69E09AEF" w14:textId="64DF67C5"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c>
          <w:tcPr>
            <w:tcW w:w="1447" w:type="dxa"/>
          </w:tcPr>
          <w:p w14:paraId="57F4AC87" w14:textId="699CD019"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r w:rsidRPr="006615DE">
              <w:t>$</w:t>
            </w:r>
          </w:p>
        </w:tc>
      </w:tr>
    </w:tbl>
    <w:p w14:paraId="278555A6" w14:textId="5EF7C059" w:rsidR="00816552" w:rsidRDefault="00194EF5" w:rsidP="00194EF5">
      <w:pPr>
        <w:pStyle w:val="Heading3"/>
      </w:pPr>
      <w:r>
        <w:t>Review Details</w:t>
      </w:r>
    </w:p>
    <w:p w14:paraId="619B0D64" w14:textId="545C7B8A" w:rsidR="00194EF5" w:rsidRPr="00194EF5" w:rsidRDefault="00194EF5" w:rsidP="00194EF5">
      <w:pPr>
        <w:pStyle w:val="Body"/>
      </w:pPr>
      <w:r w:rsidRPr="006615DE">
        <w:t>Home Stretch contributions to be reviewed every six months</w:t>
      </w:r>
    </w:p>
    <w:tbl>
      <w:tblPr>
        <w:tblStyle w:val="HomeStretch"/>
        <w:tblW w:w="10206" w:type="dxa"/>
        <w:tblLook w:val="04A0" w:firstRow="1" w:lastRow="0" w:firstColumn="1" w:lastColumn="0" w:noHBand="0" w:noVBand="1"/>
      </w:tblPr>
      <w:tblGrid>
        <w:gridCol w:w="3823"/>
        <w:gridCol w:w="6383"/>
      </w:tblGrid>
      <w:tr w:rsidR="00816552" w:rsidRPr="006615DE" w14:paraId="67FDE431" w14:textId="77777777" w:rsidTr="00355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79A707E" w14:textId="20F84C1C" w:rsidR="00816552" w:rsidRPr="006615DE" w:rsidRDefault="00816552" w:rsidP="00816552">
            <w:pPr>
              <w:pStyle w:val="Tablecolhead"/>
            </w:pPr>
            <w:r>
              <w:t>Question</w:t>
            </w:r>
          </w:p>
        </w:tc>
        <w:tc>
          <w:tcPr>
            <w:tcW w:w="6383" w:type="dxa"/>
          </w:tcPr>
          <w:p w14:paraId="5ADA8097" w14:textId="7FAE9739" w:rsidR="00816552" w:rsidRPr="006615DE" w:rsidRDefault="00816552" w:rsidP="00816552">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816552" w:rsidRPr="006615DE" w14:paraId="27D06FA2" w14:textId="3C322AC3" w:rsidTr="003551DA">
        <w:tc>
          <w:tcPr>
            <w:cnfStyle w:val="001000000000" w:firstRow="0" w:lastRow="0" w:firstColumn="1" w:lastColumn="0" w:oddVBand="0" w:evenVBand="0" w:oddHBand="0" w:evenHBand="0" w:firstRowFirstColumn="0" w:firstRowLastColumn="0" w:lastRowFirstColumn="0" w:lastRowLastColumn="0"/>
            <w:tcW w:w="3823" w:type="dxa"/>
          </w:tcPr>
          <w:p w14:paraId="37BB4EF2" w14:textId="27A4E507" w:rsidR="00816552" w:rsidRPr="006615DE" w:rsidRDefault="00816552" w:rsidP="006615DE">
            <w:pPr>
              <w:pStyle w:val="Body"/>
            </w:pPr>
            <w:r w:rsidRPr="006615DE">
              <w:t xml:space="preserve">Scheduled </w:t>
            </w:r>
            <w:r w:rsidR="00194EF5">
              <w:t>r</w:t>
            </w:r>
            <w:r w:rsidRPr="006615DE">
              <w:t xml:space="preserve">eview </w:t>
            </w:r>
            <w:r w:rsidR="00194EF5">
              <w:t>d</w:t>
            </w:r>
            <w:r w:rsidRPr="006615DE">
              <w:t>ate</w:t>
            </w:r>
          </w:p>
        </w:tc>
        <w:tc>
          <w:tcPr>
            <w:tcW w:w="6383" w:type="dxa"/>
          </w:tcPr>
          <w:p w14:paraId="56DA676B" w14:textId="77777777"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p>
        </w:tc>
      </w:tr>
      <w:tr w:rsidR="00816552" w:rsidRPr="006615DE" w14:paraId="042747FA" w14:textId="34E227D4" w:rsidTr="003551DA">
        <w:tc>
          <w:tcPr>
            <w:cnfStyle w:val="001000000000" w:firstRow="0" w:lastRow="0" w:firstColumn="1" w:lastColumn="0" w:oddVBand="0" w:evenVBand="0" w:oddHBand="0" w:evenHBand="0" w:firstRowFirstColumn="0" w:firstRowLastColumn="0" w:lastRowFirstColumn="0" w:lastRowLastColumn="0"/>
            <w:tcW w:w="3823" w:type="dxa"/>
          </w:tcPr>
          <w:p w14:paraId="365C0B39" w14:textId="4462E309" w:rsidR="00816552" w:rsidRPr="006615DE" w:rsidRDefault="00816552" w:rsidP="006615DE">
            <w:pPr>
              <w:pStyle w:val="Body"/>
            </w:pPr>
            <w:r w:rsidRPr="006615DE">
              <w:t>Comments</w:t>
            </w:r>
          </w:p>
        </w:tc>
        <w:tc>
          <w:tcPr>
            <w:tcW w:w="6383" w:type="dxa"/>
          </w:tcPr>
          <w:p w14:paraId="5EA38D64" w14:textId="77777777" w:rsidR="00816552" w:rsidRPr="006615DE" w:rsidRDefault="00816552" w:rsidP="006615DE">
            <w:pPr>
              <w:pStyle w:val="Body"/>
              <w:cnfStyle w:val="000000000000" w:firstRow="0" w:lastRow="0" w:firstColumn="0" w:lastColumn="0" w:oddVBand="0" w:evenVBand="0" w:oddHBand="0" w:evenHBand="0" w:firstRowFirstColumn="0" w:firstRowLastColumn="0" w:lastRowFirstColumn="0" w:lastRowLastColumn="0"/>
            </w:pPr>
          </w:p>
        </w:tc>
      </w:tr>
    </w:tbl>
    <w:p w14:paraId="4D348698" w14:textId="3030D6DD" w:rsidR="008924A6" w:rsidRDefault="00816552" w:rsidP="00816552">
      <w:pPr>
        <w:pStyle w:val="Heading1"/>
      </w:pPr>
      <w:bookmarkStart w:id="1" w:name="_5._Approval_checklist"/>
      <w:bookmarkEnd w:id="1"/>
      <w:r w:rsidRPr="00816552">
        <w:lastRenderedPageBreak/>
        <w:t>5.</w:t>
      </w:r>
      <w:r w:rsidRPr="00816552">
        <w:tab/>
      </w:r>
      <w:hyperlink w:anchor="_Approver_details_(DFFH" w:history="1">
        <w:r w:rsidRPr="00C876F7">
          <w:rPr>
            <w:rStyle w:val="Hyperlink"/>
          </w:rPr>
          <w:t>Approval</w:t>
        </w:r>
      </w:hyperlink>
      <w:r w:rsidRPr="00816552">
        <w:t xml:space="preserve"> </w:t>
      </w:r>
      <w:r w:rsidR="00402E33">
        <w:t>c</w:t>
      </w:r>
      <w:r w:rsidRPr="00816552">
        <w:t>hecklist</w:t>
      </w:r>
    </w:p>
    <w:tbl>
      <w:tblPr>
        <w:tblStyle w:val="HomeStretch"/>
        <w:tblW w:w="10206" w:type="dxa"/>
        <w:tblLook w:val="04A0" w:firstRow="1" w:lastRow="0" w:firstColumn="1" w:lastColumn="0" w:noHBand="0" w:noVBand="1"/>
      </w:tblPr>
      <w:tblGrid>
        <w:gridCol w:w="3828"/>
        <w:gridCol w:w="5103"/>
        <w:gridCol w:w="1275"/>
      </w:tblGrid>
      <w:tr w:rsidR="00402E33" w:rsidRPr="00816552" w14:paraId="01C9800D" w14:textId="289C5BDA" w:rsidTr="001B43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8" w:type="dxa"/>
          </w:tcPr>
          <w:p w14:paraId="69BF2C42" w14:textId="0721D4A2" w:rsidR="00402E33" w:rsidRPr="00816552" w:rsidRDefault="00402E33" w:rsidP="00816552">
            <w:pPr>
              <w:pStyle w:val="Tablecolhead"/>
            </w:pPr>
            <w:r w:rsidRPr="00816552">
              <w:t>Proposed change</w:t>
            </w:r>
          </w:p>
        </w:tc>
        <w:tc>
          <w:tcPr>
            <w:tcW w:w="5103" w:type="dxa"/>
          </w:tcPr>
          <w:p w14:paraId="5441FCB9" w14:textId="279871EE" w:rsidR="00402E33" w:rsidRPr="00816552" w:rsidRDefault="00402E33" w:rsidP="00816552">
            <w:pPr>
              <w:pStyle w:val="Tablecolhead"/>
              <w:cnfStyle w:val="100000000000" w:firstRow="1" w:lastRow="0" w:firstColumn="0" w:lastColumn="0" w:oddVBand="0" w:evenVBand="0" w:oddHBand="0" w:evenHBand="0" w:firstRowFirstColumn="0" w:firstRowLastColumn="0" w:lastRowFirstColumn="0" w:lastRowLastColumn="0"/>
            </w:pPr>
            <w:r w:rsidRPr="00816552">
              <w:t>Response</w:t>
            </w:r>
          </w:p>
        </w:tc>
        <w:tc>
          <w:tcPr>
            <w:tcW w:w="1275" w:type="dxa"/>
          </w:tcPr>
          <w:p w14:paraId="117C735E" w14:textId="17D00544" w:rsidR="00402E33" w:rsidRPr="00816552" w:rsidRDefault="00402E33" w:rsidP="00816552">
            <w:pPr>
              <w:pStyle w:val="Tablecolhead"/>
              <w:cnfStyle w:val="100000000000" w:firstRow="1" w:lastRow="0" w:firstColumn="0" w:lastColumn="0" w:oddVBand="0" w:evenVBand="0" w:oddHBand="0" w:evenHBand="0" w:firstRowFirstColumn="0" w:firstRowLastColumn="0" w:lastRowFirstColumn="0" w:lastRowLastColumn="0"/>
            </w:pPr>
            <w:r>
              <w:t>If ‘Yes’ mark with an ‘X’</w:t>
            </w:r>
          </w:p>
        </w:tc>
      </w:tr>
      <w:tr w:rsidR="00402E33" w:rsidRPr="00816552" w14:paraId="7CC18EF2" w14:textId="6E62A753" w:rsidTr="001B4310">
        <w:tc>
          <w:tcPr>
            <w:cnfStyle w:val="001000000000" w:firstRow="0" w:lastRow="0" w:firstColumn="1" w:lastColumn="0" w:oddVBand="0" w:evenVBand="0" w:oddHBand="0" w:evenHBand="0" w:firstRowFirstColumn="0" w:firstRowLastColumn="0" w:lastRowFirstColumn="0" w:lastRowLastColumn="0"/>
            <w:tcW w:w="3828" w:type="dxa"/>
          </w:tcPr>
          <w:p w14:paraId="1E480C64" w14:textId="1C726FBC" w:rsidR="00402E33" w:rsidRPr="00816552" w:rsidRDefault="00402E33" w:rsidP="003A2456">
            <w:pPr>
              <w:pStyle w:val="Tabletext"/>
            </w:pPr>
            <w:r w:rsidRPr="00816552">
              <w:t xml:space="preserve">Does the change relate </w:t>
            </w:r>
            <w:r w:rsidR="00194EF5" w:rsidRPr="00194EF5">
              <w:rPr>
                <w:b/>
                <w:bCs/>
              </w:rPr>
              <w:t>only</w:t>
            </w:r>
            <w:r w:rsidRPr="00816552">
              <w:t xml:space="preserve"> to the young person moving from an approved independent living arrangement to a </w:t>
            </w:r>
            <w:r w:rsidR="00194EF5" w:rsidRPr="00194EF5">
              <w:rPr>
                <w:b/>
                <w:bCs/>
              </w:rPr>
              <w:t>new</w:t>
            </w:r>
            <w:r w:rsidRPr="00816552">
              <w:t xml:space="preserve"> accommodation arrangement?</w:t>
            </w:r>
            <w:r w:rsidR="005512AC">
              <w:t xml:space="preserve"> </w:t>
            </w:r>
          </w:p>
        </w:tc>
        <w:tc>
          <w:tcPr>
            <w:tcW w:w="5103" w:type="dxa"/>
          </w:tcPr>
          <w:p w14:paraId="2AD81EC8" w14:textId="3326FC28" w:rsidR="00402E33" w:rsidRDefault="00402E33" w:rsidP="003A2456">
            <w:pPr>
              <w:pStyle w:val="Tabletext"/>
              <w:cnfStyle w:val="000000000000" w:firstRow="0" w:lastRow="0" w:firstColumn="0" w:lastColumn="0" w:oddVBand="0" w:evenVBand="0" w:oddHBand="0" w:evenHBand="0" w:firstRowFirstColumn="0" w:firstRowLastColumn="0" w:lastRowFirstColumn="0" w:lastRowLastColumn="0"/>
            </w:pPr>
            <w:r w:rsidRPr="00816552">
              <w:t xml:space="preserve">If </w:t>
            </w:r>
            <w:r w:rsidR="00194EF5">
              <w:t>yes</w:t>
            </w:r>
            <w:r w:rsidRPr="00816552">
              <w:t xml:space="preserve">, </w:t>
            </w:r>
            <w:r w:rsidRPr="003A2456">
              <w:rPr>
                <w:b/>
                <w:bCs/>
              </w:rPr>
              <w:t xml:space="preserve">Better Futures </w:t>
            </w:r>
            <w:r w:rsidR="00194EF5">
              <w:rPr>
                <w:b/>
                <w:bCs/>
              </w:rPr>
              <w:t>p</w:t>
            </w:r>
            <w:r w:rsidRPr="003A2456">
              <w:rPr>
                <w:b/>
                <w:bCs/>
              </w:rPr>
              <w:t xml:space="preserve">rogram </w:t>
            </w:r>
            <w:r w:rsidR="00194EF5">
              <w:rPr>
                <w:b/>
                <w:bCs/>
              </w:rPr>
              <w:t>a</w:t>
            </w:r>
            <w:r w:rsidRPr="003A2456">
              <w:rPr>
                <w:b/>
                <w:bCs/>
              </w:rPr>
              <w:t>pproval</w:t>
            </w:r>
            <w:r w:rsidRPr="00816552">
              <w:t xml:space="preserve"> </w:t>
            </w:r>
            <w:r w:rsidR="00194EF5">
              <w:t>r</w:t>
            </w:r>
            <w:r w:rsidRPr="00816552">
              <w:t>equired</w:t>
            </w:r>
            <w:r>
              <w:t>.</w:t>
            </w:r>
          </w:p>
          <w:p w14:paraId="1249E483" w14:textId="4021B473" w:rsidR="00402E33" w:rsidRPr="00816552" w:rsidRDefault="00402E33" w:rsidP="003A2456">
            <w:pPr>
              <w:pStyle w:val="Tabletext"/>
              <w:cnfStyle w:val="000000000000" w:firstRow="0" w:lastRow="0" w:firstColumn="0" w:lastColumn="0" w:oddVBand="0" w:evenVBand="0" w:oddHBand="0" w:evenHBand="0" w:firstRowFirstColumn="0" w:firstRowLastColumn="0" w:lastRowFirstColumn="0" w:lastRowLastColumn="0"/>
            </w:pPr>
            <w:r w:rsidRPr="00816552">
              <w:t xml:space="preserve">Accommodation allowance funding already allocated to Better Futures; </w:t>
            </w:r>
            <w:r w:rsidRPr="00816552">
              <w:rPr>
                <w:b/>
                <w:bCs/>
              </w:rPr>
              <w:t>accommodation change/s to be reviewed</w:t>
            </w:r>
            <w:r w:rsidRPr="00816552">
              <w:t xml:space="preserve"> by Program Manager ensuring compliance with Home Stretch Program requirements.</w:t>
            </w:r>
          </w:p>
        </w:tc>
        <w:tc>
          <w:tcPr>
            <w:tcW w:w="1275" w:type="dxa"/>
          </w:tcPr>
          <w:p w14:paraId="59BA149C" w14:textId="77777777" w:rsidR="00402E33" w:rsidRPr="00816552" w:rsidRDefault="00402E33" w:rsidP="003A2456">
            <w:pPr>
              <w:pStyle w:val="Tabletext"/>
              <w:cnfStyle w:val="000000000000" w:firstRow="0" w:lastRow="0" w:firstColumn="0" w:lastColumn="0" w:oddVBand="0" w:evenVBand="0" w:oddHBand="0" w:evenHBand="0" w:firstRowFirstColumn="0" w:firstRowLastColumn="0" w:lastRowFirstColumn="0" w:lastRowLastColumn="0"/>
            </w:pPr>
          </w:p>
        </w:tc>
      </w:tr>
      <w:tr w:rsidR="00402E33" w:rsidRPr="00816552" w14:paraId="16D50E8C" w14:textId="52B58F72" w:rsidTr="001B4310">
        <w:tc>
          <w:tcPr>
            <w:cnfStyle w:val="001000000000" w:firstRow="0" w:lastRow="0" w:firstColumn="1" w:lastColumn="0" w:oddVBand="0" w:evenVBand="0" w:oddHBand="0" w:evenHBand="0" w:firstRowFirstColumn="0" w:firstRowLastColumn="0" w:lastRowFirstColumn="0" w:lastRowLastColumn="0"/>
            <w:tcW w:w="3828" w:type="dxa"/>
          </w:tcPr>
          <w:p w14:paraId="7C7665EF" w14:textId="709D7476" w:rsidR="00402E33" w:rsidRPr="00816552" w:rsidRDefault="00402E33" w:rsidP="003A2456">
            <w:pPr>
              <w:pStyle w:val="Tabletext"/>
            </w:pPr>
            <w:r w:rsidRPr="00816552">
              <w:t xml:space="preserve">Does the change relate </w:t>
            </w:r>
            <w:r w:rsidR="00194EF5" w:rsidRPr="00194EF5">
              <w:t>only</w:t>
            </w:r>
            <w:r w:rsidR="00194EF5">
              <w:t xml:space="preserve"> </w:t>
            </w:r>
            <w:r w:rsidRPr="00816552">
              <w:t xml:space="preserve">to </w:t>
            </w:r>
            <w:r w:rsidRPr="00194EF5">
              <w:rPr>
                <w:b/>
                <w:bCs/>
              </w:rPr>
              <w:t>varying</w:t>
            </w:r>
            <w:r w:rsidRPr="00816552">
              <w:t xml:space="preserve"> the approved Home Stretch Accommodation Allowance contribution?</w:t>
            </w:r>
          </w:p>
        </w:tc>
        <w:tc>
          <w:tcPr>
            <w:tcW w:w="5103" w:type="dxa"/>
          </w:tcPr>
          <w:p w14:paraId="192D0E00" w14:textId="32946338" w:rsidR="00402E33" w:rsidRDefault="00402E33" w:rsidP="003A2456">
            <w:pPr>
              <w:pStyle w:val="Tabletext"/>
              <w:cnfStyle w:val="000000000000" w:firstRow="0" w:lastRow="0" w:firstColumn="0" w:lastColumn="0" w:oddVBand="0" w:evenVBand="0" w:oddHBand="0" w:evenHBand="0" w:firstRowFirstColumn="0" w:firstRowLastColumn="0" w:lastRowFirstColumn="0" w:lastRowLastColumn="0"/>
            </w:pPr>
            <w:r w:rsidRPr="00816552">
              <w:t xml:space="preserve">If </w:t>
            </w:r>
            <w:r w:rsidR="00194EF5">
              <w:t>yes</w:t>
            </w:r>
            <w:r w:rsidRPr="00816552">
              <w:t xml:space="preserve">, </w:t>
            </w:r>
            <w:r w:rsidRPr="003A2456">
              <w:rPr>
                <w:b/>
                <w:bCs/>
              </w:rPr>
              <w:t xml:space="preserve">Better Futures </w:t>
            </w:r>
            <w:r w:rsidR="00194EF5">
              <w:rPr>
                <w:b/>
                <w:bCs/>
              </w:rPr>
              <w:t>p</w:t>
            </w:r>
            <w:r w:rsidRPr="003A2456">
              <w:rPr>
                <w:b/>
                <w:bCs/>
              </w:rPr>
              <w:t xml:space="preserve">rogram </w:t>
            </w:r>
            <w:r w:rsidR="00194EF5">
              <w:rPr>
                <w:b/>
                <w:bCs/>
              </w:rPr>
              <w:t>a</w:t>
            </w:r>
            <w:r w:rsidRPr="003A2456">
              <w:rPr>
                <w:b/>
                <w:bCs/>
              </w:rPr>
              <w:t>pproval</w:t>
            </w:r>
            <w:r w:rsidRPr="00816552">
              <w:t xml:space="preserve"> </w:t>
            </w:r>
            <w:r w:rsidR="00194EF5">
              <w:t>r</w:t>
            </w:r>
            <w:r w:rsidRPr="00816552">
              <w:t>equired</w:t>
            </w:r>
          </w:p>
          <w:p w14:paraId="4B5379DA" w14:textId="4F3B451C" w:rsidR="00402E33" w:rsidRPr="00816552" w:rsidRDefault="00402E33" w:rsidP="003A2456">
            <w:pPr>
              <w:pStyle w:val="Tabletext"/>
              <w:cnfStyle w:val="000000000000" w:firstRow="0" w:lastRow="0" w:firstColumn="0" w:lastColumn="0" w:oddVBand="0" w:evenVBand="0" w:oddHBand="0" w:evenHBand="0" w:firstRowFirstColumn="0" w:firstRowLastColumn="0" w:lastRowFirstColumn="0" w:lastRowLastColumn="0"/>
            </w:pPr>
            <w:r w:rsidRPr="00816552">
              <w:t xml:space="preserve">Accommodation allowance funding already allocated to Better Futures; Home Stretch </w:t>
            </w:r>
            <w:r w:rsidRPr="00816552">
              <w:rPr>
                <w:b/>
                <w:bCs/>
              </w:rPr>
              <w:t>funding contribution change/s to be reviewed</w:t>
            </w:r>
            <w:r w:rsidRPr="00816552">
              <w:t xml:space="preserve"> by Program Manager - ensuring compliance with Home Stretch </w:t>
            </w:r>
            <w:r w:rsidR="00194EF5">
              <w:t>p</w:t>
            </w:r>
            <w:r w:rsidRPr="00816552">
              <w:t>rogram requirements.</w:t>
            </w:r>
            <w:r w:rsidR="005512AC">
              <w:t xml:space="preserve"> </w:t>
            </w:r>
            <w:r w:rsidRPr="00816552">
              <w:t>Contributions are to be reviewed every six months to support a gradual reduction of Home Stretch contributions over time.</w:t>
            </w:r>
          </w:p>
        </w:tc>
        <w:tc>
          <w:tcPr>
            <w:tcW w:w="1275" w:type="dxa"/>
          </w:tcPr>
          <w:p w14:paraId="1A4CDC09" w14:textId="77777777" w:rsidR="00402E33" w:rsidRPr="00816552" w:rsidRDefault="00402E33" w:rsidP="003A2456">
            <w:pPr>
              <w:pStyle w:val="Tabletext"/>
              <w:cnfStyle w:val="000000000000" w:firstRow="0" w:lastRow="0" w:firstColumn="0" w:lastColumn="0" w:oddVBand="0" w:evenVBand="0" w:oddHBand="0" w:evenHBand="0" w:firstRowFirstColumn="0" w:firstRowLastColumn="0" w:lastRowFirstColumn="0" w:lastRowLastColumn="0"/>
            </w:pPr>
          </w:p>
        </w:tc>
      </w:tr>
      <w:tr w:rsidR="00402E33" w:rsidRPr="00816552" w14:paraId="5A758959" w14:textId="11A21406" w:rsidTr="001B4310">
        <w:tc>
          <w:tcPr>
            <w:cnfStyle w:val="001000000000" w:firstRow="0" w:lastRow="0" w:firstColumn="1" w:lastColumn="0" w:oddVBand="0" w:evenVBand="0" w:oddHBand="0" w:evenHBand="0" w:firstRowFirstColumn="0" w:firstRowLastColumn="0" w:lastRowFirstColumn="0" w:lastRowLastColumn="0"/>
            <w:tcW w:w="3828" w:type="dxa"/>
          </w:tcPr>
          <w:p w14:paraId="4F8966B7" w14:textId="3E012877" w:rsidR="00402E33" w:rsidRPr="00816552" w:rsidRDefault="00402E33" w:rsidP="003A2456">
            <w:pPr>
              <w:pStyle w:val="Tabletext"/>
            </w:pPr>
            <w:r w:rsidRPr="00816552">
              <w:t xml:space="preserve">Does the change relate to the young person moving to a </w:t>
            </w:r>
            <w:r w:rsidR="00194EF5" w:rsidRPr="00194EF5">
              <w:rPr>
                <w:b/>
                <w:bCs/>
              </w:rPr>
              <w:t>new</w:t>
            </w:r>
            <w:r w:rsidR="00194EF5">
              <w:t xml:space="preserve"> </w:t>
            </w:r>
            <w:r w:rsidRPr="003A2456">
              <w:rPr>
                <w:b/>
                <w:bCs/>
              </w:rPr>
              <w:t>Area/Division</w:t>
            </w:r>
            <w:r w:rsidRPr="00816552">
              <w:t xml:space="preserve"> and/or a </w:t>
            </w:r>
            <w:r w:rsidR="00194EF5" w:rsidRPr="00194EF5">
              <w:rPr>
                <w:b/>
                <w:bCs/>
              </w:rPr>
              <w:t>new</w:t>
            </w:r>
            <w:r w:rsidRPr="003A2456">
              <w:rPr>
                <w:b/>
                <w:bCs/>
              </w:rPr>
              <w:t xml:space="preserve"> Better Futures provider</w:t>
            </w:r>
            <w:r w:rsidRPr="00816552">
              <w:t xml:space="preserve">? </w:t>
            </w:r>
          </w:p>
        </w:tc>
        <w:tc>
          <w:tcPr>
            <w:tcW w:w="5103" w:type="dxa"/>
          </w:tcPr>
          <w:p w14:paraId="3713670E" w14:textId="38BDA793" w:rsidR="00402E33" w:rsidRDefault="00402E33" w:rsidP="003A2456">
            <w:pPr>
              <w:pStyle w:val="Tabletext"/>
              <w:cnfStyle w:val="000000000000" w:firstRow="0" w:lastRow="0" w:firstColumn="0" w:lastColumn="0" w:oddVBand="0" w:evenVBand="0" w:oddHBand="0" w:evenHBand="0" w:firstRowFirstColumn="0" w:firstRowLastColumn="0" w:lastRowFirstColumn="0" w:lastRowLastColumn="0"/>
            </w:pPr>
            <w:r w:rsidRPr="00816552">
              <w:t xml:space="preserve">If </w:t>
            </w:r>
            <w:r w:rsidR="00194EF5">
              <w:t>yes</w:t>
            </w:r>
            <w:r w:rsidRPr="00816552">
              <w:t xml:space="preserve">, </w:t>
            </w:r>
            <w:r w:rsidRPr="003A2456">
              <w:rPr>
                <w:b/>
                <w:bCs/>
              </w:rPr>
              <w:t xml:space="preserve">DFFH </w:t>
            </w:r>
            <w:r w:rsidR="00194EF5">
              <w:rPr>
                <w:b/>
                <w:bCs/>
              </w:rPr>
              <w:t>d</w:t>
            </w:r>
            <w:r w:rsidRPr="003A2456">
              <w:rPr>
                <w:b/>
                <w:bCs/>
              </w:rPr>
              <w:t xml:space="preserve">ivisional </w:t>
            </w:r>
            <w:r w:rsidR="00194EF5">
              <w:rPr>
                <w:b/>
                <w:bCs/>
              </w:rPr>
              <w:t>a</w:t>
            </w:r>
            <w:r w:rsidRPr="003A2456">
              <w:rPr>
                <w:b/>
                <w:bCs/>
              </w:rPr>
              <w:t>pproval</w:t>
            </w:r>
            <w:r w:rsidRPr="00816552">
              <w:t xml:space="preserve"> </w:t>
            </w:r>
            <w:r w:rsidR="00194EF5">
              <w:t>r</w:t>
            </w:r>
            <w:r w:rsidRPr="00816552">
              <w:t>equired</w:t>
            </w:r>
            <w:r>
              <w:t>.</w:t>
            </w:r>
          </w:p>
          <w:p w14:paraId="0DC05D99" w14:textId="77777777" w:rsidR="00402E33" w:rsidRDefault="00402E33" w:rsidP="003A2456">
            <w:pPr>
              <w:pStyle w:val="Tabletext"/>
              <w:cnfStyle w:val="000000000000" w:firstRow="0" w:lastRow="0" w:firstColumn="0" w:lastColumn="0" w:oddVBand="0" w:evenVBand="0" w:oddHBand="0" w:evenHBand="0" w:firstRowFirstColumn="0" w:firstRowLastColumn="0" w:lastRowFirstColumn="0" w:lastRowLastColumn="0"/>
            </w:pPr>
            <w:r w:rsidRPr="00816552">
              <w:t>Pro-rata funding to be recouped from current Better Futures provider</w:t>
            </w:r>
          </w:p>
          <w:p w14:paraId="72CF87AE" w14:textId="4DD7DF8D" w:rsidR="00402E33" w:rsidRDefault="00402E33" w:rsidP="003A2456">
            <w:pPr>
              <w:pStyle w:val="Tabletext"/>
              <w:cnfStyle w:val="000000000000" w:firstRow="0" w:lastRow="0" w:firstColumn="0" w:lastColumn="0" w:oddVBand="0" w:evenVBand="0" w:oddHBand="0" w:evenHBand="0" w:firstRowFirstColumn="0" w:firstRowLastColumn="0" w:lastRowFirstColumn="0" w:lastRowLastColumn="0"/>
            </w:pPr>
            <w:r w:rsidRPr="00816552">
              <w:t xml:space="preserve">Budget transfer to </w:t>
            </w:r>
            <w:r w:rsidR="00194EF5" w:rsidRPr="00194EF5">
              <w:rPr>
                <w:b/>
                <w:bCs/>
              </w:rPr>
              <w:t>new</w:t>
            </w:r>
            <w:r w:rsidRPr="00816552">
              <w:t xml:space="preserve"> Area/Division</w:t>
            </w:r>
          </w:p>
          <w:p w14:paraId="37BDB60E" w14:textId="5034851E" w:rsidR="00402E33" w:rsidRPr="00816552" w:rsidRDefault="00402E33" w:rsidP="003A2456">
            <w:pPr>
              <w:pStyle w:val="Tabletext"/>
              <w:cnfStyle w:val="000000000000" w:firstRow="0" w:lastRow="0" w:firstColumn="0" w:lastColumn="0" w:oddVBand="0" w:evenVBand="0" w:oddHBand="0" w:evenHBand="0" w:firstRowFirstColumn="0" w:firstRowLastColumn="0" w:lastRowFirstColumn="0" w:lastRowLastColumn="0"/>
            </w:pPr>
            <w:r w:rsidRPr="00816552">
              <w:t>Funding re-allocated to new Better Futures provider.</w:t>
            </w:r>
          </w:p>
        </w:tc>
        <w:tc>
          <w:tcPr>
            <w:tcW w:w="1275" w:type="dxa"/>
          </w:tcPr>
          <w:p w14:paraId="11E6D9FD" w14:textId="77777777" w:rsidR="00402E33" w:rsidRPr="00816552" w:rsidRDefault="00402E33" w:rsidP="003A2456">
            <w:pPr>
              <w:pStyle w:val="Tabletext"/>
              <w:cnfStyle w:val="000000000000" w:firstRow="0" w:lastRow="0" w:firstColumn="0" w:lastColumn="0" w:oddVBand="0" w:evenVBand="0" w:oddHBand="0" w:evenHBand="0" w:firstRowFirstColumn="0" w:firstRowLastColumn="0" w:lastRowFirstColumn="0" w:lastRowLastColumn="0"/>
            </w:pPr>
          </w:p>
        </w:tc>
      </w:tr>
      <w:tr w:rsidR="00402E33" w:rsidRPr="00816552" w14:paraId="596879CB" w14:textId="60456E0A" w:rsidTr="001B4310">
        <w:tc>
          <w:tcPr>
            <w:cnfStyle w:val="001000000000" w:firstRow="0" w:lastRow="0" w:firstColumn="1" w:lastColumn="0" w:oddVBand="0" w:evenVBand="0" w:oddHBand="0" w:evenHBand="0" w:firstRowFirstColumn="0" w:firstRowLastColumn="0" w:lastRowFirstColumn="0" w:lastRowLastColumn="0"/>
            <w:tcW w:w="3828" w:type="dxa"/>
          </w:tcPr>
          <w:p w14:paraId="7EB0B574" w14:textId="1211EE23" w:rsidR="00402E33" w:rsidRPr="00816552" w:rsidRDefault="00402E33" w:rsidP="003A2456">
            <w:pPr>
              <w:pStyle w:val="Tabletext"/>
            </w:pPr>
            <w:r w:rsidRPr="00816552">
              <w:t xml:space="preserve">Does the change relate to young person moving from an approved Home Stretch </w:t>
            </w:r>
            <w:r w:rsidRPr="003A2456">
              <w:rPr>
                <w:b/>
                <w:bCs/>
              </w:rPr>
              <w:t>HBC</w:t>
            </w:r>
            <w:r w:rsidRPr="00816552">
              <w:t xml:space="preserve"> arrangement to </w:t>
            </w:r>
            <w:r w:rsidRPr="003A2456">
              <w:rPr>
                <w:b/>
                <w:bCs/>
              </w:rPr>
              <w:t>Independent Living</w:t>
            </w:r>
            <w:r w:rsidRPr="00816552">
              <w:t>?</w:t>
            </w:r>
          </w:p>
        </w:tc>
        <w:tc>
          <w:tcPr>
            <w:tcW w:w="5103" w:type="dxa"/>
          </w:tcPr>
          <w:p w14:paraId="339889BA" w14:textId="2331F4F6" w:rsidR="00402E33" w:rsidRDefault="00402E33" w:rsidP="003A2456">
            <w:pPr>
              <w:pStyle w:val="Tabletext"/>
              <w:cnfStyle w:val="000000000000" w:firstRow="0" w:lastRow="0" w:firstColumn="0" w:lastColumn="0" w:oddVBand="0" w:evenVBand="0" w:oddHBand="0" w:evenHBand="0" w:firstRowFirstColumn="0" w:firstRowLastColumn="0" w:lastRowFirstColumn="0" w:lastRowLastColumn="0"/>
            </w:pPr>
            <w:r w:rsidRPr="00816552">
              <w:t xml:space="preserve">If </w:t>
            </w:r>
            <w:r w:rsidR="00194EF5">
              <w:t>yes</w:t>
            </w:r>
            <w:r w:rsidRPr="00816552">
              <w:t xml:space="preserve">, </w:t>
            </w:r>
            <w:r w:rsidRPr="00194EF5">
              <w:rPr>
                <w:b/>
                <w:bCs/>
              </w:rPr>
              <w:t xml:space="preserve">DFFH </w:t>
            </w:r>
            <w:r w:rsidR="00EE61BE">
              <w:rPr>
                <w:b/>
                <w:bCs/>
              </w:rPr>
              <w:t>d</w:t>
            </w:r>
            <w:r w:rsidRPr="00194EF5">
              <w:rPr>
                <w:b/>
                <w:bCs/>
              </w:rPr>
              <w:t xml:space="preserve">ivisional </w:t>
            </w:r>
            <w:r w:rsidR="00EE61BE">
              <w:rPr>
                <w:b/>
                <w:bCs/>
              </w:rPr>
              <w:t>a</w:t>
            </w:r>
            <w:r w:rsidRPr="00194EF5">
              <w:rPr>
                <w:b/>
                <w:bCs/>
              </w:rPr>
              <w:t>pproval</w:t>
            </w:r>
            <w:r w:rsidRPr="00816552">
              <w:t xml:space="preserve"> </w:t>
            </w:r>
            <w:r w:rsidR="00194EF5">
              <w:t>r</w:t>
            </w:r>
            <w:r w:rsidRPr="00816552">
              <w:t>equired</w:t>
            </w:r>
          </w:p>
          <w:p w14:paraId="5AD918BB" w14:textId="78B57235" w:rsidR="00402E33" w:rsidRDefault="00402E33" w:rsidP="003A2456">
            <w:pPr>
              <w:pStyle w:val="Tabletext"/>
              <w:cnfStyle w:val="000000000000" w:firstRow="0" w:lastRow="0" w:firstColumn="0" w:lastColumn="0" w:oddVBand="0" w:evenVBand="0" w:oddHBand="0" w:evenHBand="0" w:firstRowFirstColumn="0" w:firstRowLastColumn="0" w:lastRowFirstColumn="0" w:lastRowLastColumn="0"/>
            </w:pPr>
            <w:r w:rsidRPr="00816552">
              <w:t>Accommodation allowance funding will need to be transferred from Division to Better Futures</w:t>
            </w:r>
          </w:p>
          <w:p w14:paraId="571E540F" w14:textId="56C5E681" w:rsidR="00402E33" w:rsidRPr="00816552" w:rsidRDefault="00402E33" w:rsidP="003A2456">
            <w:pPr>
              <w:pStyle w:val="Tabletext"/>
              <w:cnfStyle w:val="000000000000" w:firstRow="0" w:lastRow="0" w:firstColumn="0" w:lastColumn="0" w:oddVBand="0" w:evenVBand="0" w:oddHBand="0" w:evenHBand="0" w:firstRowFirstColumn="0" w:firstRowLastColumn="0" w:lastRowFirstColumn="0" w:lastRowLastColumn="0"/>
            </w:pPr>
            <w:r w:rsidRPr="00816552">
              <w:t>Casework support funding will need to reflect Independent Living rate.</w:t>
            </w:r>
          </w:p>
        </w:tc>
        <w:tc>
          <w:tcPr>
            <w:tcW w:w="1275" w:type="dxa"/>
          </w:tcPr>
          <w:p w14:paraId="629B5923" w14:textId="77777777" w:rsidR="00402E33" w:rsidRPr="00816552" w:rsidRDefault="00402E33" w:rsidP="003A2456">
            <w:pPr>
              <w:pStyle w:val="Tabletext"/>
              <w:cnfStyle w:val="000000000000" w:firstRow="0" w:lastRow="0" w:firstColumn="0" w:lastColumn="0" w:oddVBand="0" w:evenVBand="0" w:oddHBand="0" w:evenHBand="0" w:firstRowFirstColumn="0" w:firstRowLastColumn="0" w:lastRowFirstColumn="0" w:lastRowLastColumn="0"/>
            </w:pPr>
          </w:p>
        </w:tc>
      </w:tr>
      <w:tr w:rsidR="00402E33" w:rsidRPr="00816552" w14:paraId="490D8531" w14:textId="6F7BBB44" w:rsidTr="001B4310">
        <w:tc>
          <w:tcPr>
            <w:cnfStyle w:val="001000000000" w:firstRow="0" w:lastRow="0" w:firstColumn="1" w:lastColumn="0" w:oddVBand="0" w:evenVBand="0" w:oddHBand="0" w:evenHBand="0" w:firstRowFirstColumn="0" w:firstRowLastColumn="0" w:lastRowFirstColumn="0" w:lastRowLastColumn="0"/>
            <w:tcW w:w="3828" w:type="dxa"/>
          </w:tcPr>
          <w:p w14:paraId="384A7127" w14:textId="7E6E8983" w:rsidR="00402E33" w:rsidRPr="00816552" w:rsidRDefault="00402E33" w:rsidP="003A2456">
            <w:pPr>
              <w:pStyle w:val="Tabletext"/>
            </w:pPr>
            <w:r w:rsidRPr="00816552">
              <w:t xml:space="preserve">Does the change relate to young person’s Home Stretch service response being put </w:t>
            </w:r>
            <w:r w:rsidR="00EE61BE" w:rsidRPr="00EE61BE">
              <w:rPr>
                <w:b/>
                <w:bCs/>
              </w:rPr>
              <w:t>on hold</w:t>
            </w:r>
            <w:r w:rsidRPr="00816552">
              <w:t>?</w:t>
            </w:r>
          </w:p>
        </w:tc>
        <w:tc>
          <w:tcPr>
            <w:tcW w:w="5103" w:type="dxa"/>
          </w:tcPr>
          <w:p w14:paraId="5DEEC81A" w14:textId="0C6DD4E4" w:rsidR="00402E33" w:rsidRDefault="00402E33" w:rsidP="003A2456">
            <w:pPr>
              <w:pStyle w:val="Tabletext"/>
              <w:cnfStyle w:val="000000000000" w:firstRow="0" w:lastRow="0" w:firstColumn="0" w:lastColumn="0" w:oddVBand="0" w:evenVBand="0" w:oddHBand="0" w:evenHBand="0" w:firstRowFirstColumn="0" w:firstRowLastColumn="0" w:lastRowFirstColumn="0" w:lastRowLastColumn="0"/>
            </w:pPr>
            <w:r w:rsidRPr="00816552">
              <w:t xml:space="preserve">If </w:t>
            </w:r>
            <w:r w:rsidR="00194EF5">
              <w:t>yes</w:t>
            </w:r>
            <w:r w:rsidRPr="00816552">
              <w:t xml:space="preserve">, </w:t>
            </w:r>
            <w:r w:rsidRPr="00194EF5">
              <w:rPr>
                <w:b/>
                <w:bCs/>
              </w:rPr>
              <w:t xml:space="preserve">DFFH </w:t>
            </w:r>
            <w:r w:rsidR="00EE61BE">
              <w:rPr>
                <w:b/>
                <w:bCs/>
              </w:rPr>
              <w:t>d</w:t>
            </w:r>
            <w:r w:rsidRPr="00194EF5">
              <w:rPr>
                <w:b/>
                <w:bCs/>
              </w:rPr>
              <w:t xml:space="preserve">ivisional </w:t>
            </w:r>
            <w:r w:rsidR="00EE61BE">
              <w:rPr>
                <w:b/>
                <w:bCs/>
              </w:rPr>
              <w:t>a</w:t>
            </w:r>
            <w:r w:rsidRPr="00194EF5">
              <w:rPr>
                <w:b/>
                <w:bCs/>
              </w:rPr>
              <w:t>pproval</w:t>
            </w:r>
            <w:r w:rsidRPr="00816552">
              <w:t xml:space="preserve"> </w:t>
            </w:r>
            <w:r w:rsidR="00194EF5">
              <w:t>r</w:t>
            </w:r>
            <w:r w:rsidRPr="00816552">
              <w:t>equired</w:t>
            </w:r>
          </w:p>
          <w:p w14:paraId="75C897B8" w14:textId="279C7BCA" w:rsidR="00402E33" w:rsidRPr="00816552" w:rsidRDefault="00402E33" w:rsidP="003A2456">
            <w:pPr>
              <w:pStyle w:val="Tabletext"/>
              <w:cnfStyle w:val="000000000000" w:firstRow="0" w:lastRow="0" w:firstColumn="0" w:lastColumn="0" w:oddVBand="0" w:evenVBand="0" w:oddHBand="0" w:evenHBand="0" w:firstRowFirstColumn="0" w:firstRowLastColumn="0" w:lastRowFirstColumn="0" w:lastRowLastColumn="0"/>
            </w:pPr>
            <w:r w:rsidRPr="00816552">
              <w:t>Home Stretch funding put on hold (subject to periodic review)</w:t>
            </w:r>
          </w:p>
        </w:tc>
        <w:tc>
          <w:tcPr>
            <w:tcW w:w="1275" w:type="dxa"/>
          </w:tcPr>
          <w:p w14:paraId="78CC25D2" w14:textId="77777777" w:rsidR="00402E33" w:rsidRPr="00816552" w:rsidRDefault="00402E33" w:rsidP="003A2456">
            <w:pPr>
              <w:pStyle w:val="Tabletext"/>
              <w:cnfStyle w:val="000000000000" w:firstRow="0" w:lastRow="0" w:firstColumn="0" w:lastColumn="0" w:oddVBand="0" w:evenVBand="0" w:oddHBand="0" w:evenHBand="0" w:firstRowFirstColumn="0" w:firstRowLastColumn="0" w:lastRowFirstColumn="0" w:lastRowLastColumn="0"/>
            </w:pPr>
          </w:p>
        </w:tc>
      </w:tr>
    </w:tbl>
    <w:p w14:paraId="090877FA" w14:textId="77777777" w:rsidR="003A2456" w:rsidRDefault="003A2456" w:rsidP="003A2456">
      <w:pPr>
        <w:pStyle w:val="Heading1"/>
      </w:pPr>
      <w:r>
        <w:t>6.</w:t>
      </w:r>
      <w:r>
        <w:tab/>
        <w:t>Form completed by</w:t>
      </w:r>
    </w:p>
    <w:tbl>
      <w:tblPr>
        <w:tblStyle w:val="HomeStretch"/>
        <w:tblW w:w="10206" w:type="dxa"/>
        <w:tblLook w:val="04A0" w:firstRow="1" w:lastRow="0" w:firstColumn="1" w:lastColumn="0" w:noHBand="0" w:noVBand="1"/>
      </w:tblPr>
      <w:tblGrid>
        <w:gridCol w:w="5097"/>
        <w:gridCol w:w="5109"/>
      </w:tblGrid>
      <w:tr w:rsidR="003A2456" w:rsidRPr="003A2456" w14:paraId="67B3AE33" w14:textId="77777777" w:rsidTr="003551D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7" w:type="dxa"/>
          </w:tcPr>
          <w:p w14:paraId="10C65FB6" w14:textId="35367038" w:rsidR="003A2456" w:rsidRPr="003A2456" w:rsidRDefault="003A2456" w:rsidP="003A2456">
            <w:pPr>
              <w:pStyle w:val="Tablecolhead"/>
            </w:pPr>
            <w:r>
              <w:t>Question</w:t>
            </w:r>
          </w:p>
        </w:tc>
        <w:tc>
          <w:tcPr>
            <w:tcW w:w="5109" w:type="dxa"/>
          </w:tcPr>
          <w:p w14:paraId="25527733" w14:textId="04A7B52E" w:rsidR="003A2456" w:rsidRPr="003A2456" w:rsidRDefault="003A2456" w:rsidP="003A2456">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3A2456" w:rsidRPr="003A2456" w14:paraId="7E7EA608" w14:textId="77777777" w:rsidTr="003551DA">
        <w:tc>
          <w:tcPr>
            <w:cnfStyle w:val="001000000000" w:firstRow="0" w:lastRow="0" w:firstColumn="1" w:lastColumn="0" w:oddVBand="0" w:evenVBand="0" w:oddHBand="0" w:evenHBand="0" w:firstRowFirstColumn="0" w:firstRowLastColumn="0" w:lastRowFirstColumn="0" w:lastRowLastColumn="0"/>
            <w:tcW w:w="5097" w:type="dxa"/>
          </w:tcPr>
          <w:p w14:paraId="2807DBCA" w14:textId="77777777" w:rsidR="003A2456" w:rsidRPr="003A2456" w:rsidRDefault="003A2456" w:rsidP="00194EF5">
            <w:pPr>
              <w:pStyle w:val="Body"/>
            </w:pPr>
            <w:r w:rsidRPr="003A2456">
              <w:t xml:space="preserve">Proposal completed by name: </w:t>
            </w:r>
          </w:p>
        </w:tc>
        <w:tc>
          <w:tcPr>
            <w:tcW w:w="5109" w:type="dxa"/>
          </w:tcPr>
          <w:p w14:paraId="5087A2D5" w14:textId="77777777" w:rsidR="003A2456" w:rsidRPr="003A2456" w:rsidRDefault="003A2456" w:rsidP="00194EF5">
            <w:pPr>
              <w:pStyle w:val="Body"/>
              <w:cnfStyle w:val="000000000000" w:firstRow="0" w:lastRow="0" w:firstColumn="0" w:lastColumn="0" w:oddVBand="0" w:evenVBand="0" w:oddHBand="0" w:evenHBand="0" w:firstRowFirstColumn="0" w:firstRowLastColumn="0" w:lastRowFirstColumn="0" w:lastRowLastColumn="0"/>
            </w:pPr>
          </w:p>
        </w:tc>
      </w:tr>
      <w:tr w:rsidR="003A2456" w:rsidRPr="003A2456" w14:paraId="42557A04" w14:textId="77777777" w:rsidTr="003551DA">
        <w:tc>
          <w:tcPr>
            <w:cnfStyle w:val="001000000000" w:firstRow="0" w:lastRow="0" w:firstColumn="1" w:lastColumn="0" w:oddVBand="0" w:evenVBand="0" w:oddHBand="0" w:evenHBand="0" w:firstRowFirstColumn="0" w:firstRowLastColumn="0" w:lastRowFirstColumn="0" w:lastRowLastColumn="0"/>
            <w:tcW w:w="5097" w:type="dxa"/>
          </w:tcPr>
          <w:p w14:paraId="5BB48D3F" w14:textId="3B0673CE" w:rsidR="003A2456" w:rsidRPr="003A2456" w:rsidRDefault="003A2456" w:rsidP="00194EF5">
            <w:pPr>
              <w:pStyle w:val="Body"/>
            </w:pPr>
            <w:r w:rsidRPr="003A2456">
              <w:t>Position:</w:t>
            </w:r>
            <w:r w:rsidR="005512AC">
              <w:t xml:space="preserve"> </w:t>
            </w:r>
          </w:p>
        </w:tc>
        <w:tc>
          <w:tcPr>
            <w:tcW w:w="5109" w:type="dxa"/>
          </w:tcPr>
          <w:p w14:paraId="389B8BF8" w14:textId="77777777" w:rsidR="003A2456" w:rsidRPr="003A2456" w:rsidRDefault="003A2456" w:rsidP="00194EF5">
            <w:pPr>
              <w:pStyle w:val="Body"/>
              <w:cnfStyle w:val="000000000000" w:firstRow="0" w:lastRow="0" w:firstColumn="0" w:lastColumn="0" w:oddVBand="0" w:evenVBand="0" w:oddHBand="0" w:evenHBand="0" w:firstRowFirstColumn="0" w:firstRowLastColumn="0" w:lastRowFirstColumn="0" w:lastRowLastColumn="0"/>
            </w:pPr>
          </w:p>
        </w:tc>
      </w:tr>
      <w:tr w:rsidR="003A2456" w:rsidRPr="003A2456" w14:paraId="06A73A25" w14:textId="77777777" w:rsidTr="003551DA">
        <w:tc>
          <w:tcPr>
            <w:cnfStyle w:val="001000000000" w:firstRow="0" w:lastRow="0" w:firstColumn="1" w:lastColumn="0" w:oddVBand="0" w:evenVBand="0" w:oddHBand="0" w:evenHBand="0" w:firstRowFirstColumn="0" w:firstRowLastColumn="0" w:lastRowFirstColumn="0" w:lastRowLastColumn="0"/>
            <w:tcW w:w="5097" w:type="dxa"/>
          </w:tcPr>
          <w:p w14:paraId="6436CBE2" w14:textId="77777777" w:rsidR="003A2456" w:rsidRPr="003A2456" w:rsidRDefault="003A2456" w:rsidP="00194EF5">
            <w:pPr>
              <w:pStyle w:val="Body"/>
            </w:pPr>
            <w:r w:rsidRPr="003A2456">
              <w:t>Contact details (email and contact number):</w:t>
            </w:r>
          </w:p>
        </w:tc>
        <w:tc>
          <w:tcPr>
            <w:tcW w:w="5109" w:type="dxa"/>
          </w:tcPr>
          <w:p w14:paraId="2538948A" w14:textId="77777777" w:rsidR="003A2456" w:rsidRPr="003A2456" w:rsidRDefault="003A2456" w:rsidP="00194EF5">
            <w:pPr>
              <w:pStyle w:val="Body"/>
              <w:cnfStyle w:val="000000000000" w:firstRow="0" w:lastRow="0" w:firstColumn="0" w:lastColumn="0" w:oddVBand="0" w:evenVBand="0" w:oddHBand="0" w:evenHBand="0" w:firstRowFirstColumn="0" w:firstRowLastColumn="0" w:lastRowFirstColumn="0" w:lastRowLastColumn="0"/>
            </w:pPr>
          </w:p>
        </w:tc>
      </w:tr>
      <w:tr w:rsidR="003A2456" w:rsidRPr="003A2456" w14:paraId="6414AF34" w14:textId="77777777" w:rsidTr="003551DA">
        <w:tc>
          <w:tcPr>
            <w:cnfStyle w:val="001000000000" w:firstRow="0" w:lastRow="0" w:firstColumn="1" w:lastColumn="0" w:oddVBand="0" w:evenVBand="0" w:oddHBand="0" w:evenHBand="0" w:firstRowFirstColumn="0" w:firstRowLastColumn="0" w:lastRowFirstColumn="0" w:lastRowLastColumn="0"/>
            <w:tcW w:w="5097" w:type="dxa"/>
          </w:tcPr>
          <w:p w14:paraId="586E3FE8" w14:textId="77777777" w:rsidR="003A2456" w:rsidRPr="003A2456" w:rsidRDefault="003A2456" w:rsidP="00194EF5">
            <w:pPr>
              <w:pStyle w:val="Body"/>
            </w:pPr>
            <w:r w:rsidRPr="003A2456">
              <w:t>Date:</w:t>
            </w:r>
          </w:p>
        </w:tc>
        <w:tc>
          <w:tcPr>
            <w:tcW w:w="5109" w:type="dxa"/>
          </w:tcPr>
          <w:p w14:paraId="18969667" w14:textId="30DE63AE" w:rsidR="003A2456" w:rsidRPr="003A2456" w:rsidRDefault="003A2456" w:rsidP="00194EF5">
            <w:pPr>
              <w:pStyle w:val="Body"/>
              <w:cnfStyle w:val="000000000000" w:firstRow="0" w:lastRow="0" w:firstColumn="0" w:lastColumn="0" w:oddVBand="0" w:evenVBand="0" w:oddHBand="0" w:evenHBand="0" w:firstRowFirstColumn="0" w:firstRowLastColumn="0" w:lastRowFirstColumn="0" w:lastRowLastColumn="0"/>
            </w:pPr>
          </w:p>
        </w:tc>
      </w:tr>
    </w:tbl>
    <w:p w14:paraId="02F91555" w14:textId="5046B183" w:rsidR="003A2456" w:rsidRDefault="003A2456" w:rsidP="003A2456">
      <w:pPr>
        <w:pStyle w:val="Heading1"/>
      </w:pPr>
      <w:r>
        <w:t>7.</w:t>
      </w:r>
      <w:r>
        <w:tab/>
        <w:t xml:space="preserve">Proposal </w:t>
      </w:r>
      <w:r w:rsidR="00402E33">
        <w:t>o</w:t>
      </w:r>
      <w:r>
        <w:t>utcome (</w:t>
      </w:r>
      <w:r w:rsidR="003551DA">
        <w:t>a</w:t>
      </w:r>
      <w:r>
        <w:t>pprover use only)</w:t>
      </w:r>
    </w:p>
    <w:tbl>
      <w:tblPr>
        <w:tblStyle w:val="HomeStretch2"/>
        <w:tblW w:w="10211" w:type="dxa"/>
        <w:tblLook w:val="04A0" w:firstRow="1" w:lastRow="0" w:firstColumn="1" w:lastColumn="0" w:noHBand="0" w:noVBand="1"/>
      </w:tblPr>
      <w:tblGrid>
        <w:gridCol w:w="3828"/>
        <w:gridCol w:w="6383"/>
      </w:tblGrid>
      <w:tr w:rsidR="0050150F" w:rsidRPr="003A2456" w14:paraId="6742AA98" w14:textId="77777777" w:rsidTr="003551DA">
        <w:trPr>
          <w:cnfStyle w:val="100000000000" w:firstRow="1" w:lastRow="0" w:firstColumn="0" w:lastColumn="0" w:oddVBand="0" w:evenVBand="0" w:oddHBand="0" w:evenHBand="0" w:firstRowFirstColumn="0" w:firstRowLastColumn="0" w:lastRowFirstColumn="0" w:lastRowLastColumn="0"/>
          <w:tblHeader/>
        </w:trPr>
        <w:tc>
          <w:tcPr>
            <w:tcW w:w="3828" w:type="dxa"/>
          </w:tcPr>
          <w:p w14:paraId="377578FC" w14:textId="2B43AA4A" w:rsidR="0050150F" w:rsidRPr="003A2456" w:rsidRDefault="0050150F" w:rsidP="0050150F">
            <w:pPr>
              <w:pStyle w:val="Tablecolhead"/>
            </w:pPr>
            <w:r>
              <w:t>Question</w:t>
            </w:r>
          </w:p>
        </w:tc>
        <w:tc>
          <w:tcPr>
            <w:tcW w:w="6383" w:type="dxa"/>
          </w:tcPr>
          <w:p w14:paraId="30AF2235" w14:textId="4BBDCE65" w:rsidR="0050150F" w:rsidRPr="003A2456" w:rsidRDefault="00194EF5" w:rsidP="0050150F">
            <w:pPr>
              <w:pStyle w:val="Tablecolhead"/>
            </w:pPr>
            <w:r w:rsidRPr="004B0302">
              <w:t>Response</w:t>
            </w:r>
            <w:r>
              <w:t xml:space="preserve"> – delete pre entered text if not applicable</w:t>
            </w:r>
          </w:p>
        </w:tc>
      </w:tr>
      <w:tr w:rsidR="0050150F" w:rsidRPr="003A2456" w14:paraId="5576DB18" w14:textId="77777777" w:rsidTr="003551DA">
        <w:tc>
          <w:tcPr>
            <w:tcW w:w="3828" w:type="dxa"/>
          </w:tcPr>
          <w:p w14:paraId="28D7AAAA" w14:textId="503D96F4" w:rsidR="0050150F" w:rsidRPr="003A2456" w:rsidRDefault="0050150F" w:rsidP="00194EF5">
            <w:pPr>
              <w:pStyle w:val="Body"/>
            </w:pPr>
            <w:r w:rsidRPr="003A2456">
              <w:t xml:space="preserve">New Home Stretch </w:t>
            </w:r>
            <w:r w:rsidR="00EE61BE">
              <w:t>t</w:t>
            </w:r>
            <w:r w:rsidRPr="003A2456">
              <w:t>ype (or current if no change)</w:t>
            </w:r>
          </w:p>
        </w:tc>
        <w:tc>
          <w:tcPr>
            <w:tcW w:w="6383" w:type="dxa"/>
          </w:tcPr>
          <w:p w14:paraId="735E5590" w14:textId="77777777" w:rsidR="0050150F" w:rsidRDefault="0050150F" w:rsidP="003A2456">
            <w:pPr>
              <w:pStyle w:val="Tabletext"/>
            </w:pPr>
            <w:r>
              <w:t>Home Based care</w:t>
            </w:r>
          </w:p>
          <w:p w14:paraId="0505693B" w14:textId="77777777" w:rsidR="0050150F" w:rsidRDefault="0050150F" w:rsidP="003A2456">
            <w:pPr>
              <w:pStyle w:val="Tabletext"/>
            </w:pPr>
            <w:r>
              <w:t>Independent living</w:t>
            </w:r>
          </w:p>
          <w:p w14:paraId="74BB100D" w14:textId="5C7EE921" w:rsidR="00EE61BE" w:rsidRPr="003A2456" w:rsidRDefault="0050150F" w:rsidP="00EE61BE">
            <w:pPr>
              <w:pStyle w:val="Body"/>
            </w:pPr>
            <w:r>
              <w:t>Home Stretch on hold</w:t>
            </w:r>
          </w:p>
        </w:tc>
      </w:tr>
      <w:tr w:rsidR="0050150F" w:rsidRPr="003A2456" w14:paraId="2421E8C2" w14:textId="77777777" w:rsidTr="003551DA">
        <w:tc>
          <w:tcPr>
            <w:tcW w:w="3828" w:type="dxa"/>
          </w:tcPr>
          <w:p w14:paraId="4BC00095" w14:textId="21019A58" w:rsidR="0050150F" w:rsidRPr="003A2456" w:rsidRDefault="0050150F" w:rsidP="00194EF5">
            <w:pPr>
              <w:pStyle w:val="Body"/>
            </w:pPr>
            <w:r w:rsidRPr="003A2456">
              <w:lastRenderedPageBreak/>
              <w:t xml:space="preserve">Better Futures </w:t>
            </w:r>
            <w:r w:rsidR="00EE61BE">
              <w:t>p</w:t>
            </w:r>
            <w:r w:rsidRPr="003A2456">
              <w:t xml:space="preserve">rovider </w:t>
            </w:r>
            <w:r w:rsidR="00EE61BE">
              <w:t>n</w:t>
            </w:r>
            <w:r w:rsidRPr="003A2456">
              <w:t>ame (to administer proposed changes):</w:t>
            </w:r>
          </w:p>
        </w:tc>
        <w:tc>
          <w:tcPr>
            <w:tcW w:w="6383" w:type="dxa"/>
          </w:tcPr>
          <w:p w14:paraId="1FE33E4E" w14:textId="0869497A" w:rsidR="0050150F" w:rsidRPr="003A2456" w:rsidRDefault="0050150F" w:rsidP="00194EF5">
            <w:pPr>
              <w:pStyle w:val="Body"/>
            </w:pPr>
          </w:p>
        </w:tc>
      </w:tr>
      <w:tr w:rsidR="0050150F" w:rsidRPr="003A2456" w14:paraId="332BF757" w14:textId="77777777" w:rsidTr="003551DA">
        <w:tc>
          <w:tcPr>
            <w:tcW w:w="3828" w:type="dxa"/>
          </w:tcPr>
          <w:p w14:paraId="43EB2DB9" w14:textId="4EB16491" w:rsidR="0050150F" w:rsidRPr="003A2456" w:rsidRDefault="0050150F" w:rsidP="00194EF5">
            <w:pPr>
              <w:pStyle w:val="Body"/>
            </w:pPr>
            <w:r w:rsidRPr="003A2456">
              <w:t xml:space="preserve">Home Stretch </w:t>
            </w:r>
            <w:r w:rsidR="00EE61BE">
              <w:t>f</w:t>
            </w:r>
            <w:r w:rsidRPr="003A2456">
              <w:t xml:space="preserve">unding </w:t>
            </w:r>
            <w:r w:rsidR="00EE61BE">
              <w:t>v</w:t>
            </w:r>
            <w:r w:rsidRPr="003A2456">
              <w:t xml:space="preserve">ariation </w:t>
            </w:r>
            <w:r w:rsidR="00EE61BE">
              <w:t>t</w:t>
            </w:r>
            <w:r w:rsidRPr="003A2456">
              <w:t>ype</w:t>
            </w:r>
          </w:p>
        </w:tc>
        <w:tc>
          <w:tcPr>
            <w:tcW w:w="6383" w:type="dxa"/>
          </w:tcPr>
          <w:p w14:paraId="34BD66F5" w14:textId="1C083689" w:rsidR="0050150F" w:rsidRDefault="0050150F" w:rsidP="0050150F">
            <w:pPr>
              <w:pStyle w:val="Tabletext"/>
            </w:pPr>
            <w:r>
              <w:t>Y</w:t>
            </w:r>
            <w:r w:rsidR="00EE61BE">
              <w:t>es</w:t>
            </w:r>
            <w:r>
              <w:t>: HS allowance contributions changed</w:t>
            </w:r>
          </w:p>
          <w:p w14:paraId="612395DA" w14:textId="1B284B4B" w:rsidR="0050150F" w:rsidRDefault="0050150F" w:rsidP="0050150F">
            <w:pPr>
              <w:pStyle w:val="Tabletext"/>
            </w:pPr>
            <w:r>
              <w:t>Y</w:t>
            </w:r>
            <w:r w:rsidR="00EE61BE">
              <w:t>es</w:t>
            </w:r>
            <w:r>
              <w:t xml:space="preserve">: Top up or </w:t>
            </w:r>
            <w:r w:rsidR="00EE61BE" w:rsidRPr="00EE61BE">
              <w:t>new</w:t>
            </w:r>
            <w:r>
              <w:t xml:space="preserve"> funding required to support new living arrangement</w:t>
            </w:r>
          </w:p>
          <w:p w14:paraId="2D38A5A9" w14:textId="69EDBEEA" w:rsidR="0050150F" w:rsidRDefault="0050150F" w:rsidP="0050150F">
            <w:pPr>
              <w:pStyle w:val="Tabletext"/>
            </w:pPr>
            <w:r>
              <w:t>Y</w:t>
            </w:r>
            <w:r w:rsidR="00EE61BE">
              <w:t>es</w:t>
            </w:r>
            <w:r>
              <w:t>:</w:t>
            </w:r>
            <w:r w:rsidR="005512AC">
              <w:t xml:space="preserve"> </w:t>
            </w:r>
            <w:r>
              <w:t>Funding to be recouped and re-allocated to new BF provider</w:t>
            </w:r>
          </w:p>
          <w:p w14:paraId="3045E47B" w14:textId="1080AF7A" w:rsidR="0050150F" w:rsidRPr="003A2456" w:rsidRDefault="0050150F" w:rsidP="0050150F">
            <w:pPr>
              <w:pStyle w:val="Body"/>
            </w:pPr>
            <w:r>
              <w:t>Y</w:t>
            </w:r>
            <w:r w:rsidR="00EE61BE">
              <w:t>es</w:t>
            </w:r>
            <w:r>
              <w:t xml:space="preserve">: HS service response on </w:t>
            </w:r>
            <w:r w:rsidR="00EE61BE">
              <w:t>hold</w:t>
            </w:r>
          </w:p>
        </w:tc>
      </w:tr>
    </w:tbl>
    <w:p w14:paraId="48FAC59C" w14:textId="1DC26B88" w:rsidR="0050150F" w:rsidRDefault="0050150F">
      <w:r w:rsidRPr="003A2456">
        <w:t>If applicable - confirm NEW IL Home Stretch allowance contributions</w:t>
      </w:r>
    </w:p>
    <w:tbl>
      <w:tblPr>
        <w:tblStyle w:val="HomeStretch2"/>
        <w:tblW w:w="10211" w:type="dxa"/>
        <w:tblLook w:val="04A0" w:firstRow="1" w:lastRow="0" w:firstColumn="1" w:lastColumn="0" w:noHBand="0" w:noVBand="1"/>
      </w:tblPr>
      <w:tblGrid>
        <w:gridCol w:w="3398"/>
        <w:gridCol w:w="6813"/>
      </w:tblGrid>
      <w:tr w:rsidR="0050150F" w:rsidRPr="003A2456" w14:paraId="557D05D1" w14:textId="77777777" w:rsidTr="00CA6135">
        <w:trPr>
          <w:cnfStyle w:val="100000000000" w:firstRow="1" w:lastRow="0" w:firstColumn="0" w:lastColumn="0" w:oddVBand="0" w:evenVBand="0" w:oddHBand="0" w:evenHBand="0" w:firstRowFirstColumn="0" w:firstRowLastColumn="0" w:lastRowFirstColumn="0" w:lastRowLastColumn="0"/>
        </w:trPr>
        <w:tc>
          <w:tcPr>
            <w:tcW w:w="3398" w:type="dxa"/>
          </w:tcPr>
          <w:p w14:paraId="38BC935B" w14:textId="23CA9141" w:rsidR="0050150F" w:rsidRPr="003A2456" w:rsidRDefault="0050150F" w:rsidP="0050150F">
            <w:pPr>
              <w:pStyle w:val="Tablecolhead"/>
            </w:pPr>
            <w:r>
              <w:t>Question</w:t>
            </w:r>
          </w:p>
        </w:tc>
        <w:tc>
          <w:tcPr>
            <w:tcW w:w="6813" w:type="dxa"/>
          </w:tcPr>
          <w:p w14:paraId="356DE03A" w14:textId="33076972" w:rsidR="0050150F" w:rsidRPr="003A2456" w:rsidRDefault="00C876F7" w:rsidP="0050150F">
            <w:pPr>
              <w:pStyle w:val="Tablecolhead"/>
            </w:pPr>
            <w:r>
              <w:t>Enter dollar value</w:t>
            </w:r>
          </w:p>
        </w:tc>
      </w:tr>
      <w:tr w:rsidR="0050150F" w:rsidRPr="003A2456" w14:paraId="4C3E6223" w14:textId="77777777" w:rsidTr="00CA6135">
        <w:tc>
          <w:tcPr>
            <w:tcW w:w="3398" w:type="dxa"/>
          </w:tcPr>
          <w:p w14:paraId="38550528" w14:textId="1DFDABEB" w:rsidR="0050150F" w:rsidRPr="003A2456" w:rsidRDefault="0050150F" w:rsidP="00194EF5">
            <w:pPr>
              <w:pStyle w:val="Body"/>
            </w:pPr>
            <w:r w:rsidRPr="003A2456">
              <w:t xml:space="preserve">Revised </w:t>
            </w:r>
            <w:r w:rsidR="005512AC" w:rsidRPr="003A2456">
              <w:t>contributions monthly</w:t>
            </w:r>
          </w:p>
        </w:tc>
        <w:tc>
          <w:tcPr>
            <w:tcW w:w="6813" w:type="dxa"/>
          </w:tcPr>
          <w:p w14:paraId="30B3AE64" w14:textId="1B5075BD" w:rsidR="0050150F" w:rsidRPr="003A2456" w:rsidRDefault="0050150F" w:rsidP="00194EF5">
            <w:pPr>
              <w:pStyle w:val="Body"/>
            </w:pPr>
            <w:r>
              <w:t>$</w:t>
            </w:r>
          </w:p>
        </w:tc>
      </w:tr>
      <w:tr w:rsidR="0050150F" w:rsidRPr="003A2456" w14:paraId="689C27DE" w14:textId="77777777" w:rsidTr="00CA6135">
        <w:tc>
          <w:tcPr>
            <w:tcW w:w="3398" w:type="dxa"/>
          </w:tcPr>
          <w:p w14:paraId="669C2F36" w14:textId="036D7C78" w:rsidR="0050150F" w:rsidRPr="003A2456" w:rsidRDefault="005512AC" w:rsidP="00194EF5">
            <w:pPr>
              <w:pStyle w:val="Body"/>
            </w:pPr>
            <w:r w:rsidRPr="003A2456">
              <w:t>Revised contributions annual</w:t>
            </w:r>
          </w:p>
        </w:tc>
        <w:tc>
          <w:tcPr>
            <w:tcW w:w="6813" w:type="dxa"/>
          </w:tcPr>
          <w:p w14:paraId="10CC1372" w14:textId="78C18DBA" w:rsidR="0050150F" w:rsidRPr="003A2456" w:rsidRDefault="0050150F" w:rsidP="00194EF5">
            <w:pPr>
              <w:pStyle w:val="Body"/>
            </w:pPr>
            <w:r>
              <w:t>$</w:t>
            </w:r>
          </w:p>
        </w:tc>
      </w:tr>
    </w:tbl>
    <w:p w14:paraId="38D9FDD6" w14:textId="0DE22581" w:rsidR="003A2456" w:rsidRDefault="003A2456" w:rsidP="003A2456">
      <w:pPr>
        <w:pStyle w:val="Body"/>
      </w:pPr>
      <w:r>
        <w:t xml:space="preserve">If applicable, capture revised Home Stretch </w:t>
      </w:r>
      <w:r w:rsidR="005512AC">
        <w:t xml:space="preserve">funding allocations </w:t>
      </w:r>
      <w:r>
        <w:t>(this section to be completed by DFFH only)</w:t>
      </w:r>
    </w:p>
    <w:tbl>
      <w:tblPr>
        <w:tblStyle w:val="HomeStretch2"/>
        <w:tblW w:w="10239" w:type="dxa"/>
        <w:tblLook w:val="04A0" w:firstRow="1" w:lastRow="0" w:firstColumn="1" w:lastColumn="0" w:noHBand="0" w:noVBand="1"/>
      </w:tblPr>
      <w:tblGrid>
        <w:gridCol w:w="7943"/>
        <w:gridCol w:w="2296"/>
      </w:tblGrid>
      <w:tr w:rsidR="0050150F" w:rsidRPr="0050150F" w14:paraId="7F2D74CC" w14:textId="77777777" w:rsidTr="00EE61BE">
        <w:trPr>
          <w:cnfStyle w:val="100000000000" w:firstRow="1" w:lastRow="0" w:firstColumn="0" w:lastColumn="0" w:oddVBand="0" w:evenVBand="0" w:oddHBand="0" w:evenHBand="0" w:firstRowFirstColumn="0" w:firstRowLastColumn="0" w:lastRowFirstColumn="0" w:lastRowLastColumn="0"/>
          <w:tblHeader/>
        </w:trPr>
        <w:tc>
          <w:tcPr>
            <w:tcW w:w="7943" w:type="dxa"/>
          </w:tcPr>
          <w:p w14:paraId="3292815F" w14:textId="5D269416" w:rsidR="0050150F" w:rsidRPr="0050150F" w:rsidRDefault="0050150F" w:rsidP="0050150F">
            <w:pPr>
              <w:pStyle w:val="Tablecolhead"/>
            </w:pPr>
            <w:r>
              <w:t>Question</w:t>
            </w:r>
          </w:p>
        </w:tc>
        <w:tc>
          <w:tcPr>
            <w:tcW w:w="2296" w:type="dxa"/>
          </w:tcPr>
          <w:p w14:paraId="3979DED2" w14:textId="1BA87345" w:rsidR="0050150F" w:rsidRPr="0050150F" w:rsidRDefault="0050150F" w:rsidP="0050150F">
            <w:pPr>
              <w:pStyle w:val="Tablecolhead"/>
            </w:pPr>
            <w:r>
              <w:t>Response</w:t>
            </w:r>
          </w:p>
        </w:tc>
      </w:tr>
      <w:tr w:rsidR="0050150F" w:rsidRPr="0050150F" w14:paraId="02579615" w14:textId="0A75980D" w:rsidTr="00CA6135">
        <w:tc>
          <w:tcPr>
            <w:tcW w:w="7943" w:type="dxa"/>
          </w:tcPr>
          <w:p w14:paraId="730783C8" w14:textId="02F729FD" w:rsidR="0050150F" w:rsidRPr="0050150F" w:rsidRDefault="0050150F" w:rsidP="00CA6135">
            <w:pPr>
              <w:pStyle w:val="Body"/>
            </w:pPr>
            <w:r w:rsidRPr="0050150F">
              <w:t xml:space="preserve">Divisional budget transfer required? </w:t>
            </w:r>
          </w:p>
        </w:tc>
        <w:tc>
          <w:tcPr>
            <w:tcW w:w="2296" w:type="dxa"/>
          </w:tcPr>
          <w:p w14:paraId="4EE594BA" w14:textId="77777777" w:rsidR="0050150F" w:rsidRDefault="0050150F" w:rsidP="00194EF5">
            <w:pPr>
              <w:pStyle w:val="Body"/>
            </w:pPr>
            <w:r>
              <w:t xml:space="preserve">Yes </w:t>
            </w:r>
          </w:p>
          <w:p w14:paraId="1F45C344" w14:textId="62784494" w:rsidR="0050150F" w:rsidRPr="0050150F" w:rsidRDefault="0050150F" w:rsidP="00194EF5">
            <w:pPr>
              <w:pStyle w:val="Body"/>
            </w:pPr>
            <w:r>
              <w:t>No</w:t>
            </w:r>
          </w:p>
        </w:tc>
      </w:tr>
    </w:tbl>
    <w:p w14:paraId="0CD8F6A8" w14:textId="21D2F089" w:rsidR="0050150F" w:rsidRDefault="00402E33">
      <w:r w:rsidRPr="0050150F">
        <w:t>If Yes, DFFH to confirm budget transfer with Finance</w:t>
      </w:r>
    </w:p>
    <w:p w14:paraId="34626D0B" w14:textId="7261452D" w:rsidR="00402E33" w:rsidRDefault="00402E33" w:rsidP="00402E33">
      <w:pPr>
        <w:pStyle w:val="Heading2"/>
      </w:pPr>
      <w:r>
        <w:t>Revised Home Stretch funding allocation</w:t>
      </w:r>
    </w:p>
    <w:tbl>
      <w:tblPr>
        <w:tblStyle w:val="HomeStretch2"/>
        <w:tblW w:w="10204" w:type="dxa"/>
        <w:tblInd w:w="-5" w:type="dxa"/>
        <w:tblLook w:val="04A0" w:firstRow="1" w:lastRow="0" w:firstColumn="1" w:lastColumn="0" w:noHBand="0" w:noVBand="1"/>
      </w:tblPr>
      <w:tblGrid>
        <w:gridCol w:w="2652"/>
        <w:gridCol w:w="1657"/>
        <w:gridCol w:w="1965"/>
        <w:gridCol w:w="1965"/>
        <w:gridCol w:w="1965"/>
      </w:tblGrid>
      <w:tr w:rsidR="00402E33" w:rsidRPr="0050150F" w14:paraId="5B833AF8" w14:textId="77777777" w:rsidTr="003551DA">
        <w:trPr>
          <w:cnfStyle w:val="100000000000" w:firstRow="1" w:lastRow="0" w:firstColumn="0" w:lastColumn="0" w:oddVBand="0" w:evenVBand="0" w:oddHBand="0" w:evenHBand="0" w:firstRowFirstColumn="0" w:firstRowLastColumn="0" w:lastRowFirstColumn="0" w:lastRowLastColumn="0"/>
          <w:tblHeader/>
        </w:trPr>
        <w:tc>
          <w:tcPr>
            <w:tcW w:w="2652" w:type="dxa"/>
          </w:tcPr>
          <w:p w14:paraId="6D164CED" w14:textId="5B7DBFE3" w:rsidR="00402E33" w:rsidRPr="0050150F" w:rsidRDefault="00402E33" w:rsidP="00402E33">
            <w:pPr>
              <w:pStyle w:val="Tablecolhead"/>
            </w:pPr>
            <w:r>
              <w:t>Question</w:t>
            </w:r>
          </w:p>
        </w:tc>
        <w:tc>
          <w:tcPr>
            <w:tcW w:w="1657" w:type="dxa"/>
          </w:tcPr>
          <w:p w14:paraId="72B4A756" w14:textId="4DFD77F1" w:rsidR="00402E33" w:rsidRDefault="00402E33" w:rsidP="00402E33">
            <w:pPr>
              <w:pStyle w:val="Tablecolhead"/>
            </w:pPr>
            <w:r>
              <w:t>Better Futures provider name</w:t>
            </w:r>
          </w:p>
        </w:tc>
        <w:tc>
          <w:tcPr>
            <w:tcW w:w="1965" w:type="dxa"/>
          </w:tcPr>
          <w:p w14:paraId="0B920375" w14:textId="09BAC9A3" w:rsidR="00402E33" w:rsidRDefault="00402E33" w:rsidP="00402E33">
            <w:pPr>
              <w:pStyle w:val="Tablecolhead"/>
            </w:pPr>
            <w:r w:rsidRPr="0050150F">
              <w:t xml:space="preserve">Home Stretch </w:t>
            </w:r>
            <w:r w:rsidR="00EE61BE">
              <w:t>a</w:t>
            </w:r>
            <w:r w:rsidRPr="0050150F">
              <w:t>llowance (31292)</w:t>
            </w:r>
          </w:p>
        </w:tc>
        <w:tc>
          <w:tcPr>
            <w:tcW w:w="1965" w:type="dxa"/>
          </w:tcPr>
          <w:p w14:paraId="7B9B4D95" w14:textId="1FB3340A" w:rsidR="00402E33" w:rsidRPr="0050150F" w:rsidRDefault="00402E33" w:rsidP="00402E33">
            <w:pPr>
              <w:pStyle w:val="Tablecolhead"/>
            </w:pPr>
            <w:r w:rsidRPr="0050150F">
              <w:t xml:space="preserve">Home Stretch </w:t>
            </w:r>
            <w:r w:rsidR="00EE61BE">
              <w:t>f</w:t>
            </w:r>
            <w:r w:rsidRPr="0050150F">
              <w:t xml:space="preserve">lexible </w:t>
            </w:r>
            <w:r w:rsidR="00EE61BE">
              <w:t>f</w:t>
            </w:r>
            <w:r w:rsidRPr="0050150F">
              <w:t>unding (31292)</w:t>
            </w:r>
          </w:p>
        </w:tc>
        <w:tc>
          <w:tcPr>
            <w:tcW w:w="1965" w:type="dxa"/>
          </w:tcPr>
          <w:p w14:paraId="0FFC422C" w14:textId="58ECDE4D" w:rsidR="00402E33" w:rsidRPr="0050150F" w:rsidRDefault="00402E33" w:rsidP="00402E33">
            <w:pPr>
              <w:pStyle w:val="Tablecolhead"/>
            </w:pPr>
            <w:r w:rsidRPr="0050150F">
              <w:t xml:space="preserve">Home Stretch </w:t>
            </w:r>
            <w:r w:rsidR="00EE61BE">
              <w:t>c</w:t>
            </w:r>
            <w:r w:rsidRPr="0050150F">
              <w:t xml:space="preserve">asework </w:t>
            </w:r>
            <w:r w:rsidR="00EE61BE">
              <w:t>s</w:t>
            </w:r>
            <w:r w:rsidRPr="0050150F">
              <w:t>upport (31290)</w:t>
            </w:r>
          </w:p>
        </w:tc>
      </w:tr>
      <w:tr w:rsidR="00402E33" w:rsidRPr="0050150F" w14:paraId="33C80147" w14:textId="0C77521E" w:rsidTr="00EE61BE">
        <w:tc>
          <w:tcPr>
            <w:tcW w:w="2652" w:type="dxa"/>
          </w:tcPr>
          <w:p w14:paraId="75255202" w14:textId="739E9E6E" w:rsidR="00402E33" w:rsidRPr="0050150F" w:rsidRDefault="00402E33" w:rsidP="00402E33">
            <w:pPr>
              <w:pStyle w:val="Body"/>
            </w:pPr>
            <w:r w:rsidRPr="0050150F">
              <w:t>Funding to be recouped from current Better Futures provider</w:t>
            </w:r>
            <w:r>
              <w:t>:</w:t>
            </w:r>
          </w:p>
        </w:tc>
        <w:tc>
          <w:tcPr>
            <w:tcW w:w="1657" w:type="dxa"/>
          </w:tcPr>
          <w:p w14:paraId="541A1492" w14:textId="77777777" w:rsidR="00402E33" w:rsidRPr="0050150F" w:rsidRDefault="00402E33" w:rsidP="00402E33">
            <w:pPr>
              <w:pStyle w:val="Body"/>
            </w:pPr>
          </w:p>
        </w:tc>
        <w:tc>
          <w:tcPr>
            <w:tcW w:w="1965" w:type="dxa"/>
          </w:tcPr>
          <w:p w14:paraId="651078D6" w14:textId="7B445E88" w:rsidR="00402E33" w:rsidRPr="0050150F" w:rsidRDefault="00402E33" w:rsidP="00402E33">
            <w:pPr>
              <w:pStyle w:val="Body"/>
            </w:pPr>
            <w:r>
              <w:t>$</w:t>
            </w:r>
          </w:p>
        </w:tc>
        <w:tc>
          <w:tcPr>
            <w:tcW w:w="1965" w:type="dxa"/>
          </w:tcPr>
          <w:p w14:paraId="49D57945" w14:textId="08EB7328" w:rsidR="00402E33" w:rsidRPr="0050150F" w:rsidRDefault="00402E33" w:rsidP="00402E33">
            <w:pPr>
              <w:pStyle w:val="Body"/>
            </w:pPr>
            <w:r>
              <w:t>$</w:t>
            </w:r>
          </w:p>
        </w:tc>
        <w:tc>
          <w:tcPr>
            <w:tcW w:w="1965" w:type="dxa"/>
          </w:tcPr>
          <w:p w14:paraId="5895ED63" w14:textId="72780E12" w:rsidR="00402E33" w:rsidRPr="0050150F" w:rsidRDefault="00402E33" w:rsidP="00402E33">
            <w:pPr>
              <w:pStyle w:val="Body"/>
            </w:pPr>
            <w:r>
              <w:t>$</w:t>
            </w:r>
          </w:p>
        </w:tc>
      </w:tr>
      <w:tr w:rsidR="00402E33" w:rsidRPr="0050150F" w14:paraId="7586A1EC" w14:textId="5EE8D497" w:rsidTr="00EE61BE">
        <w:tc>
          <w:tcPr>
            <w:tcW w:w="2652" w:type="dxa"/>
          </w:tcPr>
          <w:p w14:paraId="00486CE8" w14:textId="3F352477" w:rsidR="00402E33" w:rsidRPr="0050150F" w:rsidRDefault="00402E33" w:rsidP="00402E33">
            <w:pPr>
              <w:pStyle w:val="Body"/>
            </w:pPr>
            <w:r w:rsidRPr="0050150F">
              <w:t xml:space="preserve">New funding (or top up funding) to be allocated to Better Futures: </w:t>
            </w:r>
          </w:p>
        </w:tc>
        <w:tc>
          <w:tcPr>
            <w:tcW w:w="1657" w:type="dxa"/>
          </w:tcPr>
          <w:p w14:paraId="3F30BE03" w14:textId="77777777" w:rsidR="00402E33" w:rsidRDefault="00402E33" w:rsidP="00402E33">
            <w:pPr>
              <w:pStyle w:val="Body"/>
            </w:pPr>
          </w:p>
        </w:tc>
        <w:tc>
          <w:tcPr>
            <w:tcW w:w="1965" w:type="dxa"/>
          </w:tcPr>
          <w:p w14:paraId="5B933FB8" w14:textId="22CD75E6" w:rsidR="00402E33" w:rsidRPr="0050150F" w:rsidRDefault="00402E33" w:rsidP="00402E33">
            <w:pPr>
              <w:pStyle w:val="Body"/>
            </w:pPr>
            <w:r>
              <w:t>$</w:t>
            </w:r>
          </w:p>
        </w:tc>
        <w:tc>
          <w:tcPr>
            <w:tcW w:w="1965" w:type="dxa"/>
          </w:tcPr>
          <w:p w14:paraId="6AE58352" w14:textId="535BAA34" w:rsidR="00402E33" w:rsidRPr="0050150F" w:rsidRDefault="00402E33" w:rsidP="00402E33">
            <w:pPr>
              <w:pStyle w:val="Body"/>
            </w:pPr>
            <w:r>
              <w:t>$</w:t>
            </w:r>
          </w:p>
        </w:tc>
        <w:tc>
          <w:tcPr>
            <w:tcW w:w="1965" w:type="dxa"/>
          </w:tcPr>
          <w:p w14:paraId="25308EBB" w14:textId="7E9D6F45" w:rsidR="00402E33" w:rsidRPr="0050150F" w:rsidRDefault="00402E33" w:rsidP="00402E33">
            <w:pPr>
              <w:pStyle w:val="Body"/>
            </w:pPr>
            <w:r>
              <w:t>$</w:t>
            </w:r>
          </w:p>
        </w:tc>
      </w:tr>
      <w:tr w:rsidR="00402E33" w:rsidRPr="0050150F" w14:paraId="5A274F6A" w14:textId="799BD077" w:rsidTr="00EE61BE">
        <w:tc>
          <w:tcPr>
            <w:tcW w:w="2652" w:type="dxa"/>
          </w:tcPr>
          <w:p w14:paraId="1059A54E" w14:textId="03A29F30" w:rsidR="00402E33" w:rsidRPr="0050150F" w:rsidRDefault="00402E33" w:rsidP="00402E33">
            <w:pPr>
              <w:pStyle w:val="Body"/>
            </w:pPr>
            <w:r w:rsidRPr="0050150F">
              <w:t>Total approved funding to be processed (in SAMS):</w:t>
            </w:r>
          </w:p>
        </w:tc>
        <w:tc>
          <w:tcPr>
            <w:tcW w:w="1657" w:type="dxa"/>
          </w:tcPr>
          <w:p w14:paraId="4811E1CA" w14:textId="77777777" w:rsidR="00402E33" w:rsidRDefault="00402E33" w:rsidP="00402E33">
            <w:pPr>
              <w:pStyle w:val="Body"/>
            </w:pPr>
          </w:p>
        </w:tc>
        <w:tc>
          <w:tcPr>
            <w:tcW w:w="1965" w:type="dxa"/>
          </w:tcPr>
          <w:p w14:paraId="2CD3A1B5" w14:textId="5AAA086B" w:rsidR="00402E33" w:rsidRPr="0050150F" w:rsidRDefault="00402E33" w:rsidP="00402E33">
            <w:pPr>
              <w:pStyle w:val="Body"/>
            </w:pPr>
            <w:r>
              <w:t>$</w:t>
            </w:r>
          </w:p>
        </w:tc>
        <w:tc>
          <w:tcPr>
            <w:tcW w:w="1965" w:type="dxa"/>
          </w:tcPr>
          <w:p w14:paraId="79DB87E9" w14:textId="0274A9C6" w:rsidR="00402E33" w:rsidRPr="0050150F" w:rsidRDefault="00402E33" w:rsidP="00402E33">
            <w:pPr>
              <w:pStyle w:val="Body"/>
            </w:pPr>
            <w:r>
              <w:t>$</w:t>
            </w:r>
          </w:p>
        </w:tc>
        <w:tc>
          <w:tcPr>
            <w:tcW w:w="1965" w:type="dxa"/>
          </w:tcPr>
          <w:p w14:paraId="699964FB" w14:textId="50A1B618" w:rsidR="00402E33" w:rsidRPr="0050150F" w:rsidRDefault="00402E33" w:rsidP="00402E33">
            <w:pPr>
              <w:pStyle w:val="Body"/>
            </w:pPr>
            <w:r>
              <w:t>$</w:t>
            </w:r>
          </w:p>
        </w:tc>
      </w:tr>
    </w:tbl>
    <w:p w14:paraId="0C189497" w14:textId="4314BE2A" w:rsidR="00977277" w:rsidRDefault="005512AC" w:rsidP="005512AC">
      <w:pPr>
        <w:pStyle w:val="Heading2"/>
      </w:pPr>
      <w:r w:rsidRPr="005512AC">
        <w:t>Change request outcome</w:t>
      </w:r>
    </w:p>
    <w:p w14:paraId="540BCDED" w14:textId="77777777" w:rsidR="003551DA" w:rsidRDefault="003551DA" w:rsidP="003551DA">
      <w:pPr>
        <w:pStyle w:val="Bullet1"/>
      </w:pPr>
      <w:r>
        <w:t>Funding arrangements will be in place whilst the young person is receiving a Home Stretch response in compliance with program requirements up until their 21st birthday. If young person’s circumstances change post order a new Change Request form must be completed and submitted for approval.</w:t>
      </w:r>
    </w:p>
    <w:p w14:paraId="63E7D117" w14:textId="77777777" w:rsidR="003551DA" w:rsidRDefault="003551DA" w:rsidP="003551DA">
      <w:pPr>
        <w:pStyle w:val="Bullet1"/>
      </w:pPr>
      <w:r>
        <w:t xml:space="preserve">Better Futures must document all Home Stretch Flexible Funding allocations in CRISSP Client Expenditures and record all approved expenditures in CRISSP. </w:t>
      </w:r>
    </w:p>
    <w:p w14:paraId="4F4D50F2" w14:textId="77777777" w:rsidR="003551DA" w:rsidRDefault="003551DA" w:rsidP="003551DA">
      <w:pPr>
        <w:pStyle w:val="Bullet1"/>
      </w:pPr>
      <w:r>
        <w:t>Better Futures must comply with Home Stretch acquittal reporting requirements. Unspent Home Stretch Accommodation Allowance and Home Stretch Flexible Funding will be recouped by the division.</w:t>
      </w:r>
    </w:p>
    <w:tbl>
      <w:tblPr>
        <w:tblStyle w:val="HomeStretch2"/>
        <w:tblW w:w="0" w:type="auto"/>
        <w:tblLook w:val="04A0" w:firstRow="1" w:lastRow="0" w:firstColumn="1" w:lastColumn="0" w:noHBand="0" w:noVBand="1"/>
      </w:tblPr>
      <w:tblGrid>
        <w:gridCol w:w="5097"/>
        <w:gridCol w:w="5097"/>
      </w:tblGrid>
      <w:tr w:rsidR="00977277" w:rsidRPr="00977277" w14:paraId="19B6ADB4" w14:textId="77777777" w:rsidTr="003551DA">
        <w:trPr>
          <w:cnfStyle w:val="100000000000" w:firstRow="1" w:lastRow="0" w:firstColumn="0" w:lastColumn="0" w:oddVBand="0" w:evenVBand="0" w:oddHBand="0" w:evenHBand="0" w:firstRowFirstColumn="0" w:firstRowLastColumn="0" w:lastRowFirstColumn="0" w:lastRowLastColumn="0"/>
          <w:tblHeader/>
        </w:trPr>
        <w:tc>
          <w:tcPr>
            <w:tcW w:w="5097" w:type="dxa"/>
          </w:tcPr>
          <w:p w14:paraId="37F4C7E5" w14:textId="237B64E9" w:rsidR="00977277" w:rsidRPr="00977277" w:rsidRDefault="00977277" w:rsidP="00977277">
            <w:pPr>
              <w:pStyle w:val="Tablecolhead"/>
            </w:pPr>
            <w:r>
              <w:t>Question</w:t>
            </w:r>
          </w:p>
        </w:tc>
        <w:tc>
          <w:tcPr>
            <w:tcW w:w="5097" w:type="dxa"/>
          </w:tcPr>
          <w:p w14:paraId="44A56F96" w14:textId="753737CA" w:rsidR="00977277" w:rsidRPr="00977277" w:rsidRDefault="00EE61BE" w:rsidP="00977277">
            <w:pPr>
              <w:pStyle w:val="Tablecolhead"/>
            </w:pPr>
            <w:r>
              <w:t>Response - delete pre entered text if not applicable</w:t>
            </w:r>
          </w:p>
        </w:tc>
      </w:tr>
      <w:tr w:rsidR="00977277" w:rsidRPr="00977277" w14:paraId="69B2F97F" w14:textId="77777777" w:rsidTr="00EE61BE">
        <w:tc>
          <w:tcPr>
            <w:tcW w:w="5097" w:type="dxa"/>
          </w:tcPr>
          <w:p w14:paraId="21AF8003" w14:textId="31422872" w:rsidR="00977277" w:rsidRPr="00977277" w:rsidRDefault="005512AC" w:rsidP="00194EF5">
            <w:pPr>
              <w:pStyle w:val="Body"/>
            </w:pPr>
            <w:r w:rsidRPr="00977277">
              <w:t xml:space="preserve">Change request outcome: </w:t>
            </w:r>
          </w:p>
        </w:tc>
        <w:tc>
          <w:tcPr>
            <w:tcW w:w="5097" w:type="dxa"/>
          </w:tcPr>
          <w:p w14:paraId="0A78E4EE" w14:textId="544BB96E" w:rsidR="00977277" w:rsidRDefault="00977277" w:rsidP="00977277">
            <w:pPr>
              <w:pStyle w:val="Tabletext"/>
            </w:pPr>
            <w:r>
              <w:t>Approved</w:t>
            </w:r>
          </w:p>
          <w:p w14:paraId="781584F4" w14:textId="4395C3F9" w:rsidR="00977277" w:rsidRDefault="00977277" w:rsidP="00977277">
            <w:pPr>
              <w:pStyle w:val="Tabletext"/>
            </w:pPr>
            <w:r>
              <w:t>More information required</w:t>
            </w:r>
          </w:p>
          <w:p w14:paraId="64CEB998" w14:textId="4AFC8373" w:rsidR="00977277" w:rsidRPr="00977277" w:rsidRDefault="00977277" w:rsidP="00977277">
            <w:pPr>
              <w:pStyle w:val="Tabletext"/>
            </w:pPr>
            <w:r>
              <w:lastRenderedPageBreak/>
              <w:t>Not approved</w:t>
            </w:r>
          </w:p>
        </w:tc>
      </w:tr>
      <w:tr w:rsidR="00977277" w:rsidRPr="00977277" w14:paraId="584451CD" w14:textId="77777777" w:rsidTr="00EE61BE">
        <w:tc>
          <w:tcPr>
            <w:tcW w:w="5097" w:type="dxa"/>
          </w:tcPr>
          <w:p w14:paraId="121A71F4" w14:textId="692C5139" w:rsidR="00977277" w:rsidRPr="00977277" w:rsidRDefault="00977277" w:rsidP="00194EF5">
            <w:pPr>
              <w:pStyle w:val="Body"/>
            </w:pPr>
            <w:r w:rsidRPr="00977277">
              <w:lastRenderedPageBreak/>
              <w:t>Effective date</w:t>
            </w:r>
            <w:r w:rsidR="005512AC">
              <w:t xml:space="preserve"> when new arrangement commences</w:t>
            </w:r>
            <w:r w:rsidRPr="00977277">
              <w:t>:</w:t>
            </w:r>
          </w:p>
        </w:tc>
        <w:tc>
          <w:tcPr>
            <w:tcW w:w="5097" w:type="dxa"/>
          </w:tcPr>
          <w:p w14:paraId="1B9257F0" w14:textId="638BF575" w:rsidR="00977277" w:rsidRPr="00977277" w:rsidRDefault="00977277" w:rsidP="00977277">
            <w:pPr>
              <w:pStyle w:val="Tabletext"/>
            </w:pPr>
          </w:p>
        </w:tc>
      </w:tr>
    </w:tbl>
    <w:p w14:paraId="24D47CCF" w14:textId="5001144C" w:rsidR="003551DA" w:rsidRDefault="003551DA" w:rsidP="003551DA">
      <w:pPr>
        <w:pStyle w:val="Heading3"/>
      </w:pPr>
      <w:r>
        <w:t>N</w:t>
      </w:r>
      <w:r w:rsidRPr="005512AC">
        <w:t>ame and title of person processing approval</w:t>
      </w:r>
    </w:p>
    <w:tbl>
      <w:tblPr>
        <w:tblStyle w:val="HomeStretch2"/>
        <w:tblW w:w="0" w:type="auto"/>
        <w:tblLook w:val="04A0" w:firstRow="1" w:lastRow="0" w:firstColumn="1" w:lastColumn="0" w:noHBand="0" w:noVBand="1"/>
      </w:tblPr>
      <w:tblGrid>
        <w:gridCol w:w="2268"/>
        <w:gridCol w:w="7926"/>
      </w:tblGrid>
      <w:tr w:rsidR="00977277" w:rsidRPr="00977277" w14:paraId="48B3A582" w14:textId="77777777" w:rsidTr="005512AC">
        <w:trPr>
          <w:cnfStyle w:val="100000000000" w:firstRow="1" w:lastRow="0" w:firstColumn="0" w:lastColumn="0" w:oddVBand="0" w:evenVBand="0" w:oddHBand="0" w:evenHBand="0" w:firstRowFirstColumn="0" w:firstRowLastColumn="0" w:lastRowFirstColumn="0" w:lastRowLastColumn="0"/>
        </w:trPr>
        <w:tc>
          <w:tcPr>
            <w:tcW w:w="2268" w:type="dxa"/>
          </w:tcPr>
          <w:p w14:paraId="46D49D37" w14:textId="536FE9F4" w:rsidR="00977277" w:rsidRPr="00977277" w:rsidRDefault="00977277" w:rsidP="00977277">
            <w:pPr>
              <w:pStyle w:val="Tablecolhead"/>
            </w:pPr>
            <w:r>
              <w:t>Question</w:t>
            </w:r>
          </w:p>
        </w:tc>
        <w:tc>
          <w:tcPr>
            <w:tcW w:w="7926" w:type="dxa"/>
          </w:tcPr>
          <w:p w14:paraId="65A010DC" w14:textId="6FC13A6B" w:rsidR="00977277" w:rsidRPr="00977277" w:rsidRDefault="005512AC" w:rsidP="00977277">
            <w:pPr>
              <w:pStyle w:val="Tablecolhead"/>
            </w:pPr>
            <w:r w:rsidRPr="005512AC">
              <w:t xml:space="preserve">Record name and title of person processing approval request – if different from </w:t>
            </w:r>
            <w:r>
              <w:t>a</w:t>
            </w:r>
            <w:r w:rsidRPr="005512AC">
              <w:t>pprover</w:t>
            </w:r>
          </w:p>
        </w:tc>
      </w:tr>
      <w:tr w:rsidR="00977277" w:rsidRPr="00977277" w14:paraId="13EB5101" w14:textId="77777777" w:rsidTr="005512AC">
        <w:tc>
          <w:tcPr>
            <w:tcW w:w="2268" w:type="dxa"/>
          </w:tcPr>
          <w:p w14:paraId="1588BF3E" w14:textId="26A5F38B" w:rsidR="00977277" w:rsidRPr="00977277" w:rsidRDefault="00977277" w:rsidP="00194EF5">
            <w:pPr>
              <w:pStyle w:val="Body"/>
            </w:pPr>
            <w:r w:rsidRPr="00977277">
              <w:t>Processed by:</w:t>
            </w:r>
          </w:p>
        </w:tc>
        <w:tc>
          <w:tcPr>
            <w:tcW w:w="7926" w:type="dxa"/>
          </w:tcPr>
          <w:p w14:paraId="3A1D5FA7" w14:textId="632697C1" w:rsidR="00977277" w:rsidRPr="00977277" w:rsidRDefault="00977277" w:rsidP="00194EF5">
            <w:pPr>
              <w:pStyle w:val="Body"/>
            </w:pPr>
          </w:p>
        </w:tc>
      </w:tr>
    </w:tbl>
    <w:p w14:paraId="5440D2AA" w14:textId="644EF5ED" w:rsidR="00816552" w:rsidRDefault="00977277" w:rsidP="001B4310">
      <w:pPr>
        <w:pStyle w:val="Heading3"/>
      </w:pPr>
      <w:bookmarkStart w:id="2" w:name="_Approver_details_(DFFH"/>
      <w:bookmarkEnd w:id="2"/>
      <w:r w:rsidRPr="001B4310">
        <w:t>Approver</w:t>
      </w:r>
      <w:r w:rsidRPr="00977277">
        <w:t xml:space="preserve"> </w:t>
      </w:r>
      <w:r w:rsidR="005512AC">
        <w:t>d</w:t>
      </w:r>
      <w:r w:rsidRPr="00977277">
        <w:t xml:space="preserve">etails (DFFH </w:t>
      </w:r>
      <w:r w:rsidR="008B4F15">
        <w:t>d</w:t>
      </w:r>
      <w:r w:rsidRPr="00977277">
        <w:t>ivisional representative/or B</w:t>
      </w:r>
      <w:r w:rsidR="008B4F15">
        <w:t>etter Futures</w:t>
      </w:r>
      <w:r w:rsidRPr="00977277">
        <w:t xml:space="preserve"> </w:t>
      </w:r>
      <w:r w:rsidR="008B4F15">
        <w:t>p</w:t>
      </w:r>
      <w:r w:rsidRPr="00977277">
        <w:t xml:space="preserve">rogram </w:t>
      </w:r>
      <w:r w:rsidR="008B4F15">
        <w:t>m</w:t>
      </w:r>
      <w:r w:rsidRPr="00977277">
        <w:t>anager)</w:t>
      </w:r>
    </w:p>
    <w:tbl>
      <w:tblPr>
        <w:tblStyle w:val="HomeStretch2"/>
        <w:tblW w:w="10206" w:type="dxa"/>
        <w:tblLook w:val="04A0" w:firstRow="1" w:lastRow="0" w:firstColumn="1" w:lastColumn="0" w:noHBand="0" w:noVBand="1"/>
      </w:tblPr>
      <w:tblGrid>
        <w:gridCol w:w="5103"/>
        <w:gridCol w:w="5103"/>
      </w:tblGrid>
      <w:tr w:rsidR="00977277" w:rsidRPr="00977277" w14:paraId="0C51DAAE" w14:textId="77777777" w:rsidTr="00CA6135">
        <w:trPr>
          <w:cnfStyle w:val="100000000000" w:firstRow="1" w:lastRow="0" w:firstColumn="0" w:lastColumn="0" w:oddVBand="0" w:evenVBand="0" w:oddHBand="0" w:evenHBand="0" w:firstRowFirstColumn="0" w:firstRowLastColumn="0" w:lastRowFirstColumn="0" w:lastRowLastColumn="0"/>
        </w:trPr>
        <w:tc>
          <w:tcPr>
            <w:tcW w:w="5103" w:type="dxa"/>
          </w:tcPr>
          <w:p w14:paraId="2D440921" w14:textId="7D34E90F" w:rsidR="00977277" w:rsidRPr="00977277" w:rsidRDefault="00977277" w:rsidP="00977277">
            <w:pPr>
              <w:pStyle w:val="Tablecolhead"/>
            </w:pPr>
            <w:r>
              <w:t>Question</w:t>
            </w:r>
          </w:p>
        </w:tc>
        <w:tc>
          <w:tcPr>
            <w:tcW w:w="5103" w:type="dxa"/>
          </w:tcPr>
          <w:p w14:paraId="261EF2B5" w14:textId="2FF406A1" w:rsidR="00977277" w:rsidRPr="00977277" w:rsidRDefault="00977277" w:rsidP="00977277">
            <w:pPr>
              <w:pStyle w:val="Tablecolhead"/>
            </w:pPr>
            <w:r>
              <w:t>Response</w:t>
            </w:r>
          </w:p>
        </w:tc>
      </w:tr>
      <w:tr w:rsidR="00977277" w:rsidRPr="00977277" w14:paraId="71038CEF" w14:textId="72F5FF4B" w:rsidTr="00CA6135">
        <w:tc>
          <w:tcPr>
            <w:tcW w:w="5103" w:type="dxa"/>
          </w:tcPr>
          <w:p w14:paraId="6D6FB1C4" w14:textId="57E75FFD" w:rsidR="00977277" w:rsidRPr="00977277" w:rsidRDefault="00977277" w:rsidP="00194EF5">
            <w:pPr>
              <w:pStyle w:val="Body"/>
            </w:pPr>
            <w:r w:rsidRPr="00977277">
              <w:t xml:space="preserve">Approver name (see </w:t>
            </w:r>
            <w:hyperlink w:anchor="_5._Approval_checklist" w:history="1">
              <w:r w:rsidR="00C876F7">
                <w:rPr>
                  <w:rStyle w:val="Hyperlink"/>
                </w:rPr>
                <w:t>Approval checklist</w:t>
              </w:r>
            </w:hyperlink>
            <w:r w:rsidRPr="00977277">
              <w:t xml:space="preserve"> to confirm authorised approver)</w:t>
            </w:r>
          </w:p>
        </w:tc>
        <w:tc>
          <w:tcPr>
            <w:tcW w:w="5103" w:type="dxa"/>
          </w:tcPr>
          <w:p w14:paraId="624FD129" w14:textId="1B5C6FD3" w:rsidR="00977277" w:rsidRPr="00977277" w:rsidRDefault="00977277" w:rsidP="00194EF5">
            <w:pPr>
              <w:pStyle w:val="Body"/>
            </w:pPr>
            <w:r w:rsidRPr="00977277">
              <w:t>If same as details above.</w:t>
            </w:r>
            <w:r w:rsidR="005512AC">
              <w:t xml:space="preserve"> </w:t>
            </w:r>
            <w:r w:rsidRPr="00977277">
              <w:t>Note ‘As Above’</w:t>
            </w:r>
          </w:p>
        </w:tc>
      </w:tr>
      <w:tr w:rsidR="00977277" w:rsidRPr="00977277" w14:paraId="71634AB7" w14:textId="5955F65F" w:rsidTr="00CA6135">
        <w:tc>
          <w:tcPr>
            <w:tcW w:w="5103" w:type="dxa"/>
          </w:tcPr>
          <w:p w14:paraId="68BE8E3B" w14:textId="20A3E289" w:rsidR="00977277" w:rsidRPr="00977277" w:rsidRDefault="00977277" w:rsidP="00194EF5">
            <w:pPr>
              <w:pStyle w:val="Body"/>
            </w:pPr>
            <w:r w:rsidRPr="00977277">
              <w:t>Position</w:t>
            </w:r>
            <w:r>
              <w:t xml:space="preserve"> (</w:t>
            </w:r>
            <w:r w:rsidRPr="00977277">
              <w:t>Approver title</w:t>
            </w:r>
            <w:r>
              <w:t>)</w:t>
            </w:r>
            <w:r w:rsidRPr="00977277">
              <w:t>.</w:t>
            </w:r>
          </w:p>
        </w:tc>
        <w:tc>
          <w:tcPr>
            <w:tcW w:w="5103" w:type="dxa"/>
          </w:tcPr>
          <w:p w14:paraId="51D98283" w14:textId="77777777" w:rsidR="00977277" w:rsidRPr="00977277" w:rsidRDefault="00977277" w:rsidP="00194EF5">
            <w:pPr>
              <w:pStyle w:val="Body"/>
            </w:pPr>
          </w:p>
        </w:tc>
      </w:tr>
      <w:tr w:rsidR="00977277" w:rsidRPr="00977277" w14:paraId="044737CF" w14:textId="2070B9ED" w:rsidTr="00CA6135">
        <w:tc>
          <w:tcPr>
            <w:tcW w:w="5103" w:type="dxa"/>
          </w:tcPr>
          <w:p w14:paraId="09365428" w14:textId="4A367743" w:rsidR="00977277" w:rsidRPr="00977277" w:rsidRDefault="00977277" w:rsidP="00194EF5">
            <w:pPr>
              <w:pStyle w:val="Body"/>
            </w:pPr>
            <w:r w:rsidRPr="00977277">
              <w:t>Signature:</w:t>
            </w:r>
          </w:p>
        </w:tc>
        <w:tc>
          <w:tcPr>
            <w:tcW w:w="5103" w:type="dxa"/>
          </w:tcPr>
          <w:p w14:paraId="1F9986E0" w14:textId="77777777" w:rsidR="00977277" w:rsidRPr="00977277" w:rsidRDefault="00977277" w:rsidP="00194EF5">
            <w:pPr>
              <w:pStyle w:val="Body"/>
            </w:pPr>
          </w:p>
        </w:tc>
      </w:tr>
      <w:tr w:rsidR="00977277" w:rsidRPr="00977277" w14:paraId="70B55BD1" w14:textId="5FD807AE" w:rsidTr="00CA6135">
        <w:tc>
          <w:tcPr>
            <w:tcW w:w="5103" w:type="dxa"/>
          </w:tcPr>
          <w:p w14:paraId="3B34B94C" w14:textId="3E47875B" w:rsidR="00977277" w:rsidRPr="00977277" w:rsidRDefault="00977277" w:rsidP="00194EF5">
            <w:pPr>
              <w:pStyle w:val="Body"/>
            </w:pPr>
            <w:r w:rsidRPr="00977277">
              <w:t xml:space="preserve">Approval </w:t>
            </w:r>
            <w:r w:rsidR="003551DA">
              <w:t>d</w:t>
            </w:r>
            <w:r w:rsidRPr="00977277">
              <w:t>ate:</w:t>
            </w:r>
          </w:p>
        </w:tc>
        <w:tc>
          <w:tcPr>
            <w:tcW w:w="5103" w:type="dxa"/>
          </w:tcPr>
          <w:p w14:paraId="7DAB82E9" w14:textId="77777777" w:rsidR="00977277" w:rsidRPr="00977277" w:rsidRDefault="00977277" w:rsidP="00194EF5">
            <w:pPr>
              <w:pStyle w:val="Body"/>
            </w:pPr>
          </w:p>
        </w:tc>
      </w:tr>
    </w:tbl>
    <w:p w14:paraId="5C69F90C" w14:textId="68843918" w:rsidR="00816552" w:rsidRDefault="00816552" w:rsidP="00471F40">
      <w:pPr>
        <w:pStyle w:val="Body"/>
      </w:pPr>
    </w:p>
    <w:tbl>
      <w:tblPr>
        <w:tblStyle w:val="TableGrid"/>
        <w:tblW w:w="0" w:type="auto"/>
        <w:tblCellMar>
          <w:bottom w:w="108" w:type="dxa"/>
        </w:tblCellMar>
        <w:tblLook w:val="0600" w:firstRow="0" w:lastRow="0" w:firstColumn="0" w:lastColumn="0" w:noHBand="1" w:noVBand="1"/>
      </w:tblPr>
      <w:tblGrid>
        <w:gridCol w:w="10194"/>
      </w:tblGrid>
      <w:tr w:rsidR="00977277" w14:paraId="3098C17D" w14:textId="77777777" w:rsidTr="00194EF5">
        <w:tc>
          <w:tcPr>
            <w:tcW w:w="10194" w:type="dxa"/>
          </w:tcPr>
          <w:p w14:paraId="1F0C99FA" w14:textId="77777777" w:rsidR="00977277" w:rsidRPr="0055119B" w:rsidRDefault="00977277" w:rsidP="00194EF5">
            <w:pPr>
              <w:pStyle w:val="Accessibilitypara"/>
            </w:pPr>
            <w:r w:rsidRPr="0055119B">
              <w:t>To receive this document in another format</w:t>
            </w:r>
            <w:r>
              <w:t>,</w:t>
            </w:r>
            <w:r w:rsidRPr="0055119B">
              <w:t xml:space="preserve"> email </w:t>
            </w:r>
            <w:r>
              <w:t xml:space="preserve">Children and Families Policy Branch, </w:t>
            </w:r>
            <w:r w:rsidRPr="0055119B">
              <w:t>&lt;</w:t>
            </w:r>
            <w:hyperlink r:id="rId19" w:history="1">
              <w:r w:rsidRPr="007243ED">
                <w:rPr>
                  <w:rStyle w:val="Hyperlink"/>
                </w:rPr>
                <w:t>ChildrenYouthFamilies@dffh.vic.gov.a</w:t>
              </w:r>
            </w:hyperlink>
            <w:r w:rsidRPr="007243ED">
              <w:t>u</w:t>
            </w:r>
            <w:r w:rsidRPr="0055119B">
              <w:t>&gt;.</w:t>
            </w:r>
          </w:p>
          <w:p w14:paraId="417BDA6C" w14:textId="77777777" w:rsidR="00977277" w:rsidRPr="0055119B" w:rsidRDefault="00977277" w:rsidP="00194EF5">
            <w:pPr>
              <w:pStyle w:val="Imprint"/>
            </w:pPr>
            <w:r w:rsidRPr="0055119B">
              <w:t>Authorised and published by the Victorian Government, 1 Treasury Place, Melbourne.</w:t>
            </w:r>
          </w:p>
          <w:p w14:paraId="47772977" w14:textId="77777777" w:rsidR="00977277" w:rsidRPr="0055119B" w:rsidRDefault="00977277" w:rsidP="00194EF5">
            <w:pPr>
              <w:pStyle w:val="Imprint"/>
            </w:pPr>
            <w:r w:rsidRPr="0055119B">
              <w:t xml:space="preserve">© State of Victoria, Australia, Department </w:t>
            </w:r>
            <w:r w:rsidRPr="001B058F">
              <w:t xml:space="preserve">of </w:t>
            </w:r>
            <w:r>
              <w:t>Families, Fairness and Housing</w:t>
            </w:r>
            <w:r w:rsidRPr="0055119B">
              <w:t xml:space="preserve">, </w:t>
            </w:r>
            <w:r>
              <w:t>December 2021</w:t>
            </w:r>
          </w:p>
          <w:p w14:paraId="417E97F7" w14:textId="2C62F554" w:rsidR="00977277" w:rsidRDefault="00977277" w:rsidP="00194EF5">
            <w:pPr>
              <w:pStyle w:val="Imprint"/>
            </w:pPr>
            <w:bookmarkStart w:id="3" w:name="_Hlk62746129"/>
            <w:r w:rsidRPr="0055119B">
              <w:t xml:space="preserve">Available at </w:t>
            </w:r>
            <w:hyperlink r:id="rId20" w:history="1">
              <w:r w:rsidRPr="00F45BA8">
                <w:rPr>
                  <w:rStyle w:val="Hyperlink"/>
                </w:rPr>
                <w:t>https://providers.dffh.vic.gov.au/home-stretch</w:t>
              </w:r>
            </w:hyperlink>
            <w:r w:rsidR="005512AC">
              <w:t xml:space="preserve"> </w:t>
            </w:r>
            <w:r>
              <w:t>&lt;</w:t>
            </w:r>
            <w:r w:rsidRPr="00E62A92">
              <w:t>https://providers.dffh.vic.gov.au/home-stretch</w:t>
            </w:r>
            <w:r>
              <w:t>&gt;</w:t>
            </w:r>
            <w:bookmarkEnd w:id="3"/>
          </w:p>
        </w:tc>
      </w:tr>
      <w:bookmarkEnd w:id="0"/>
    </w:tbl>
    <w:p w14:paraId="08FB9C81" w14:textId="77777777" w:rsidR="00816552" w:rsidRDefault="00816552" w:rsidP="00471F40">
      <w:pPr>
        <w:pStyle w:val="Body"/>
      </w:pPr>
    </w:p>
    <w:sectPr w:rsidR="00816552" w:rsidSect="00463B69">
      <w:headerReference w:type="even" r:id="rId21"/>
      <w:headerReference w:type="default" r:id="rId22"/>
      <w:footerReference w:type="default" r:id="rId23"/>
      <w:headerReference w:type="firs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0D53C" w14:textId="77777777" w:rsidR="00194EF5" w:rsidRDefault="00194EF5">
      <w:r>
        <w:separator/>
      </w:r>
    </w:p>
    <w:p w14:paraId="40512F32" w14:textId="77777777" w:rsidR="00194EF5" w:rsidRDefault="00194EF5"/>
  </w:endnote>
  <w:endnote w:type="continuationSeparator" w:id="0">
    <w:p w14:paraId="765F3DA1" w14:textId="77777777" w:rsidR="00194EF5" w:rsidRDefault="00194EF5">
      <w:r>
        <w:continuationSeparator/>
      </w:r>
    </w:p>
    <w:p w14:paraId="3ECC353C" w14:textId="77777777" w:rsidR="00194EF5" w:rsidRDefault="00194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8A656" w14:textId="77777777" w:rsidR="000D18B1" w:rsidRDefault="000D1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9BFDA" w14:textId="77777777" w:rsidR="00194EF5" w:rsidRPr="00F65AA9" w:rsidRDefault="00194EF5" w:rsidP="00EF2C72">
    <w:pPr>
      <w:pStyle w:val="Footer"/>
    </w:pPr>
    <w:r>
      <w:rPr>
        <w:noProof/>
        <w:lang w:eastAsia="en-AU"/>
      </w:rPr>
      <w:drawing>
        <wp:anchor distT="0" distB="0" distL="114300" distR="114300" simplePos="0" relativeHeight="251674112" behindDoc="1" locked="1" layoutInCell="1" allowOverlap="1" wp14:anchorId="119B67FB" wp14:editId="11F0BEBC">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4144" behindDoc="0" locked="0" layoutInCell="0" allowOverlap="1" wp14:anchorId="5BD1EEC3" wp14:editId="1FC19F1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4D0DB1" w14:textId="77777777" w:rsidR="00194EF5" w:rsidRPr="00B21F90" w:rsidRDefault="00194EF5"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D1EEC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0E4D0DB1" w14:textId="77777777" w:rsidR="00194EF5" w:rsidRPr="00B21F90" w:rsidRDefault="00194EF5"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40C25" w14:textId="77777777" w:rsidR="00194EF5" w:rsidRDefault="00194EF5">
    <w:pPr>
      <w:pStyle w:val="Footer"/>
    </w:pPr>
    <w:r>
      <w:rPr>
        <w:noProof/>
      </w:rPr>
      <mc:AlternateContent>
        <mc:Choice Requires="wps">
          <w:drawing>
            <wp:anchor distT="0" distB="0" distL="114300" distR="114300" simplePos="0" relativeHeight="251660288" behindDoc="0" locked="0" layoutInCell="0" allowOverlap="1" wp14:anchorId="6200C636" wp14:editId="52C100C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7A13A8" w14:textId="77777777" w:rsidR="00194EF5" w:rsidRPr="00B21F90" w:rsidRDefault="00194EF5"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00C63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A7A13A8" w14:textId="77777777" w:rsidR="00194EF5" w:rsidRPr="00B21F90" w:rsidRDefault="00194EF5"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8A950" w14:textId="28C4BCEF" w:rsidR="00194EF5" w:rsidRPr="00F65AA9" w:rsidRDefault="00194EF5" w:rsidP="00EF2C72">
    <w:pPr>
      <w:pStyle w:val="Footer"/>
    </w:pPr>
    <w:r>
      <w:rPr>
        <w:noProof/>
      </w:rPr>
      <mc:AlternateContent>
        <mc:Choice Requires="wps">
          <w:drawing>
            <wp:anchor distT="0" distB="0" distL="114300" distR="114300" simplePos="0" relativeHeight="251675136" behindDoc="0" locked="0" layoutInCell="0" allowOverlap="1" wp14:anchorId="1E90D459" wp14:editId="0F7DC00A">
              <wp:simplePos x="0" y="0"/>
              <wp:positionH relativeFrom="page">
                <wp:posOffset>0</wp:posOffset>
              </wp:positionH>
              <wp:positionV relativeFrom="page">
                <wp:posOffset>10189210</wp:posOffset>
              </wp:positionV>
              <wp:extent cx="7560310" cy="311785"/>
              <wp:effectExtent l="0" t="0" r="0" b="12065"/>
              <wp:wrapNone/>
              <wp:docPr id="8" name="MSIPCMc22c43f289b02d929700200e"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E486D" w14:textId="09BA69C3" w:rsidR="00194EF5" w:rsidRPr="00E45F2C" w:rsidRDefault="00194EF5" w:rsidP="00E45F2C">
                          <w:pPr>
                            <w:spacing w:after="0"/>
                            <w:jc w:val="center"/>
                            <w:rPr>
                              <w:rFonts w:ascii="Arial Black" w:hAnsi="Arial Black"/>
                              <w:color w:val="000000"/>
                              <w:sz w:val="20"/>
                            </w:rPr>
                          </w:pPr>
                          <w:r w:rsidRPr="00E45F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90D459" id="_x0000_t202" coordsize="21600,21600" o:spt="202" path="m,l,21600r21600,l21600,xe">
              <v:stroke joinstyle="miter"/>
              <v:path gradientshapeok="t" o:connecttype="rect"/>
            </v:shapetype>
            <v:shape id="MSIPCMc22c43f289b02d929700200e"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p/urMq8CAABMBQAADgAA&#10;AAAAAAAAAAAAAAAuAgAAZHJzL2Uyb0RvYy54bWxQSwECLQAUAAYACAAAACEASA1emt8AAAALAQAA&#10;DwAAAAAAAAAAAAAAAAAJBQAAZHJzL2Rvd25yZXYueG1sUEsFBgAAAAAEAAQA8wAAABUGAAAAAA==&#10;" o:allowincell="f" filled="f" stroked="f" strokeweight=".5pt">
              <v:textbox inset=",0,,0">
                <w:txbxContent>
                  <w:p w14:paraId="6C9E486D" w14:textId="09BA69C3" w:rsidR="00194EF5" w:rsidRPr="00E45F2C" w:rsidRDefault="00194EF5" w:rsidP="00E45F2C">
                    <w:pPr>
                      <w:spacing w:after="0"/>
                      <w:jc w:val="center"/>
                      <w:rPr>
                        <w:rFonts w:ascii="Arial Black" w:hAnsi="Arial Black"/>
                        <w:color w:val="000000"/>
                        <w:sz w:val="20"/>
                      </w:rPr>
                    </w:pPr>
                    <w:r w:rsidRPr="00E45F2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70E65" w14:textId="77777777" w:rsidR="00194EF5" w:rsidRDefault="00194EF5" w:rsidP="00207717">
      <w:pPr>
        <w:spacing w:before="120"/>
      </w:pPr>
      <w:r>
        <w:separator/>
      </w:r>
    </w:p>
  </w:footnote>
  <w:footnote w:type="continuationSeparator" w:id="0">
    <w:p w14:paraId="0E30058F" w14:textId="77777777" w:rsidR="00194EF5" w:rsidRDefault="00194EF5">
      <w:r>
        <w:continuationSeparator/>
      </w:r>
    </w:p>
    <w:p w14:paraId="635209E0" w14:textId="77777777" w:rsidR="00194EF5" w:rsidRDefault="00194EF5"/>
  </w:footnote>
  <w:footnote w:id="1">
    <w:p w14:paraId="330647BD" w14:textId="3FC2E405" w:rsidR="00194EF5" w:rsidRDefault="00194EF5">
      <w:pPr>
        <w:pStyle w:val="FootnoteText"/>
      </w:pPr>
      <w:r>
        <w:rPr>
          <w:rStyle w:val="FootnoteReference"/>
        </w:rPr>
        <w:footnoteRef/>
      </w:r>
      <w:r>
        <w:t xml:space="preserve"> </w:t>
      </w:r>
      <w:r w:rsidRPr="00433D50">
        <w:t>HBC funding is held by the Division to cover carer payments. Available funding to support new IL accommodation is calculated from the date the young person moves out of the HBC living arrangement (as reported in the Form B Cease Home Stretch Allowance Form) to the end of the current 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83C5D" w14:textId="77777777" w:rsidR="000D18B1" w:rsidRDefault="000D1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5A3DF" w14:textId="30C02ACE" w:rsidR="00194EF5" w:rsidRDefault="00194EF5"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CD1DD" w14:textId="77777777" w:rsidR="000D18B1" w:rsidRDefault="000D18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22ADF" w14:textId="7207FE5B" w:rsidR="00194EF5" w:rsidRDefault="00194E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67365" w14:textId="37B5D568" w:rsidR="00194EF5" w:rsidRPr="0051568D" w:rsidRDefault="00194EF5" w:rsidP="0017674D">
    <w:pPr>
      <w:pStyle w:val="Header"/>
    </w:pPr>
    <w:r w:rsidRPr="002A6822">
      <w:t xml:space="preserve">Home Stretch </w:t>
    </w:r>
    <w:r>
      <w:t>change request form</w:t>
    </w:r>
    <w:r w:rsidRPr="000E418D">
      <w:rPr>
        <w:noProof/>
      </w:rPr>
      <w:t xml:space="preserve"> </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148FA" w14:textId="5736F2A8" w:rsidR="00194EF5" w:rsidRDefault="00194E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2AF56" w14:textId="11FE4C33" w:rsidR="00194EF5" w:rsidRDefault="00194EF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0B0B" w14:textId="63BDEFF5" w:rsidR="00194EF5" w:rsidRDefault="00194EF5">
    <w:pPr>
      <w:pStyle w:val="Header"/>
    </w:pPr>
    <w:r w:rsidRPr="005512AC">
      <w:t>Home Stretch change request form</w:t>
    </w:r>
    <w:r>
      <w:tab/>
    </w:r>
    <w:r>
      <w:ptab w:relativeTo="margin" w:alignment="right" w:leader="none"/>
    </w:r>
    <w:r w:rsidRPr="005512AC">
      <w:fldChar w:fldCharType="begin"/>
    </w:r>
    <w:r w:rsidRPr="005512AC">
      <w:instrText xml:space="preserve"> PAGE   \* MERGEFORMAT </w:instrText>
    </w:r>
    <w:r w:rsidRPr="005512AC">
      <w:fldChar w:fldCharType="separate"/>
    </w:r>
    <w:r w:rsidRPr="005512AC">
      <w:rPr>
        <w:noProof/>
      </w:rPr>
      <w:t>1</w:t>
    </w:r>
    <w:r w:rsidRPr="005512AC">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833FA" w14:textId="55C8C36F" w:rsidR="00194EF5" w:rsidRDefault="00194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F533A5"/>
    <w:multiLevelType w:val="hybridMultilevel"/>
    <w:tmpl w:val="B2946FF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BF76BE6"/>
    <w:multiLevelType w:val="hybridMultilevel"/>
    <w:tmpl w:val="AD16D794"/>
    <w:lvl w:ilvl="0" w:tplc="C5B67F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20581D"/>
    <w:multiLevelType w:val="hybridMultilevel"/>
    <w:tmpl w:val="12D28A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5"/>
  </w:num>
  <w:num w:numId="26">
    <w:abstractNumId w:val="20"/>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3"/>
  </w:num>
  <w:num w:numId="4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22"/>
    <w:rsid w:val="00000719"/>
    <w:rsid w:val="00002D68"/>
    <w:rsid w:val="00003403"/>
    <w:rsid w:val="00005347"/>
    <w:rsid w:val="000072B6"/>
    <w:rsid w:val="0001021B"/>
    <w:rsid w:val="00011D89"/>
    <w:rsid w:val="00013C28"/>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D18B1"/>
    <w:rsid w:val="000E0970"/>
    <w:rsid w:val="000E3CC7"/>
    <w:rsid w:val="000E418D"/>
    <w:rsid w:val="000E6BD4"/>
    <w:rsid w:val="000E6D6D"/>
    <w:rsid w:val="000F1F1E"/>
    <w:rsid w:val="000F2259"/>
    <w:rsid w:val="000F2DDA"/>
    <w:rsid w:val="000F2EA0"/>
    <w:rsid w:val="000F4C25"/>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4EF5"/>
    <w:rsid w:val="00196EB8"/>
    <w:rsid w:val="00196EFB"/>
    <w:rsid w:val="001979FF"/>
    <w:rsid w:val="00197B17"/>
    <w:rsid w:val="001A1950"/>
    <w:rsid w:val="001A1C54"/>
    <w:rsid w:val="001A202A"/>
    <w:rsid w:val="001A3ACE"/>
    <w:rsid w:val="001B058F"/>
    <w:rsid w:val="001B4310"/>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3A0E"/>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2F"/>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A6822"/>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6F1"/>
    <w:rsid w:val="002F3ADF"/>
    <w:rsid w:val="002F3D32"/>
    <w:rsid w:val="002F5F31"/>
    <w:rsid w:val="002F5F46"/>
    <w:rsid w:val="002F7B1B"/>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51DA"/>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2456"/>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2E33"/>
    <w:rsid w:val="00406285"/>
    <w:rsid w:val="004148F9"/>
    <w:rsid w:val="0042084E"/>
    <w:rsid w:val="00421EEF"/>
    <w:rsid w:val="0042358A"/>
    <w:rsid w:val="00424D65"/>
    <w:rsid w:val="00430393"/>
    <w:rsid w:val="00431806"/>
    <w:rsid w:val="00433D50"/>
    <w:rsid w:val="00437AC5"/>
    <w:rsid w:val="00442C6C"/>
    <w:rsid w:val="00443CBE"/>
    <w:rsid w:val="00443E8A"/>
    <w:rsid w:val="004441BC"/>
    <w:rsid w:val="004468B4"/>
    <w:rsid w:val="0045230A"/>
    <w:rsid w:val="00454AD0"/>
    <w:rsid w:val="00457337"/>
    <w:rsid w:val="00462E3D"/>
    <w:rsid w:val="00463B69"/>
    <w:rsid w:val="00466E79"/>
    <w:rsid w:val="00470D7D"/>
    <w:rsid w:val="00471F40"/>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302"/>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150F"/>
    <w:rsid w:val="00503DC6"/>
    <w:rsid w:val="00506F5D"/>
    <w:rsid w:val="00510C37"/>
    <w:rsid w:val="005126D0"/>
    <w:rsid w:val="00514667"/>
    <w:rsid w:val="0051568D"/>
    <w:rsid w:val="00526AC7"/>
    <w:rsid w:val="00526C15"/>
    <w:rsid w:val="00536499"/>
    <w:rsid w:val="005422B4"/>
    <w:rsid w:val="00542A03"/>
    <w:rsid w:val="00543903"/>
    <w:rsid w:val="00543F11"/>
    <w:rsid w:val="00546305"/>
    <w:rsid w:val="00547A95"/>
    <w:rsid w:val="0055119B"/>
    <w:rsid w:val="005512AC"/>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15DE"/>
    <w:rsid w:val="006621D7"/>
    <w:rsid w:val="0066302A"/>
    <w:rsid w:val="00667770"/>
    <w:rsid w:val="00670597"/>
    <w:rsid w:val="006706D0"/>
    <w:rsid w:val="00675B57"/>
    <w:rsid w:val="00676627"/>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65F"/>
    <w:rsid w:val="006E098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9"/>
    <w:rsid w:val="00743A2C"/>
    <w:rsid w:val="007447DA"/>
    <w:rsid w:val="007450F8"/>
    <w:rsid w:val="0074606A"/>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552"/>
    <w:rsid w:val="00816735"/>
    <w:rsid w:val="00816DF3"/>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4A6"/>
    <w:rsid w:val="0089270A"/>
    <w:rsid w:val="00893AF6"/>
    <w:rsid w:val="00894BC4"/>
    <w:rsid w:val="008A28A8"/>
    <w:rsid w:val="008A5B32"/>
    <w:rsid w:val="008B2029"/>
    <w:rsid w:val="008B2EE4"/>
    <w:rsid w:val="008B3821"/>
    <w:rsid w:val="008B4D3D"/>
    <w:rsid w:val="008B4F15"/>
    <w:rsid w:val="008B57C7"/>
    <w:rsid w:val="008C2F92"/>
    <w:rsid w:val="008C589D"/>
    <w:rsid w:val="008C6D51"/>
    <w:rsid w:val="008C7D18"/>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17C9E"/>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03E"/>
    <w:rsid w:val="009718C7"/>
    <w:rsid w:val="0097559F"/>
    <w:rsid w:val="009761EA"/>
    <w:rsid w:val="00977277"/>
    <w:rsid w:val="0097761E"/>
    <w:rsid w:val="00982454"/>
    <w:rsid w:val="00982CF0"/>
    <w:rsid w:val="009853E1"/>
    <w:rsid w:val="00986856"/>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2473D"/>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0BD4"/>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15DB"/>
    <w:rsid w:val="00B8455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5C07"/>
    <w:rsid w:val="00C06137"/>
    <w:rsid w:val="00C06929"/>
    <w:rsid w:val="00C06FCB"/>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876F7"/>
    <w:rsid w:val="00C920EA"/>
    <w:rsid w:val="00C93C3E"/>
    <w:rsid w:val="00CA12E3"/>
    <w:rsid w:val="00CA1476"/>
    <w:rsid w:val="00CA6135"/>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62EED"/>
    <w:rsid w:val="00D714CC"/>
    <w:rsid w:val="00D75EA7"/>
    <w:rsid w:val="00D81ADF"/>
    <w:rsid w:val="00D81F21"/>
    <w:rsid w:val="00D864F2"/>
    <w:rsid w:val="00D92BBC"/>
    <w:rsid w:val="00D943F8"/>
    <w:rsid w:val="00D95470"/>
    <w:rsid w:val="00D96B55"/>
    <w:rsid w:val="00DA2619"/>
    <w:rsid w:val="00DA2E57"/>
    <w:rsid w:val="00DA4239"/>
    <w:rsid w:val="00DA65DE"/>
    <w:rsid w:val="00DA746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6B75"/>
    <w:rsid w:val="00E11332"/>
    <w:rsid w:val="00E11352"/>
    <w:rsid w:val="00E170DC"/>
    <w:rsid w:val="00E17546"/>
    <w:rsid w:val="00E210B5"/>
    <w:rsid w:val="00E231DE"/>
    <w:rsid w:val="00E261B3"/>
    <w:rsid w:val="00E26818"/>
    <w:rsid w:val="00E27FFC"/>
    <w:rsid w:val="00E30B15"/>
    <w:rsid w:val="00E32EFD"/>
    <w:rsid w:val="00E33237"/>
    <w:rsid w:val="00E40181"/>
    <w:rsid w:val="00E45F2C"/>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24B9"/>
    <w:rsid w:val="00ED5B9B"/>
    <w:rsid w:val="00ED6BAD"/>
    <w:rsid w:val="00ED7447"/>
    <w:rsid w:val="00EE00D6"/>
    <w:rsid w:val="00EE11E7"/>
    <w:rsid w:val="00EE1488"/>
    <w:rsid w:val="00EE1730"/>
    <w:rsid w:val="00EE29AD"/>
    <w:rsid w:val="00EE3E24"/>
    <w:rsid w:val="00EE4D5D"/>
    <w:rsid w:val="00EE5131"/>
    <w:rsid w:val="00EE61BE"/>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26F"/>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6871"/>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ADF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433D50"/>
    <w:pPr>
      <w:keepNext/>
      <w:keepLines/>
      <w:spacing w:before="120" w:after="120" w:line="320" w:lineRule="atLeast"/>
      <w:outlineLvl w:val="0"/>
    </w:pPr>
    <w:rPr>
      <w:rFonts w:ascii="Arial" w:eastAsia="MS Gothic" w:hAnsi="Arial" w:cs="Arial"/>
      <w:bCs/>
      <w:color w:val="201547"/>
      <w:kern w:val="32"/>
      <w:sz w:val="30"/>
      <w:szCs w:val="40"/>
      <w:lang w:eastAsia="en-US"/>
    </w:rPr>
  </w:style>
  <w:style w:type="paragraph" w:styleId="Heading2">
    <w:name w:val="heading 2"/>
    <w:next w:val="Body"/>
    <w:link w:val="Heading2Char"/>
    <w:uiPriority w:val="1"/>
    <w:qFormat/>
    <w:rsid w:val="00433D50"/>
    <w:pPr>
      <w:keepNext/>
      <w:keepLines/>
      <w:spacing w:before="120" w:after="40" w:line="320" w:lineRule="atLeast"/>
      <w:outlineLvl w:val="1"/>
    </w:pPr>
    <w:rPr>
      <w:rFonts w:ascii="Arial" w:hAnsi="Arial"/>
      <w:b/>
      <w:color w:val="201547"/>
      <w:sz w:val="24"/>
      <w:szCs w:val="28"/>
      <w:lang w:eastAsia="en-US"/>
    </w:rPr>
  </w:style>
  <w:style w:type="paragraph" w:styleId="Heading3">
    <w:name w:val="heading 3"/>
    <w:next w:val="Body"/>
    <w:link w:val="Heading3Char"/>
    <w:uiPriority w:val="1"/>
    <w:qFormat/>
    <w:rsid w:val="00194EF5"/>
    <w:pPr>
      <w:keepNext/>
      <w:keepLines/>
      <w:spacing w:before="120" w:after="120" w:line="280" w:lineRule="atLeast"/>
      <w:outlineLvl w:val="2"/>
    </w:pPr>
    <w:rPr>
      <w:rFonts w:ascii="Arial" w:eastAsia="MS Gothic" w:hAnsi="Arial"/>
      <w:b/>
      <w:bCs/>
      <w:color w:val="201547"/>
      <w:sz w:val="22"/>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33D50"/>
    <w:rPr>
      <w:rFonts w:ascii="Arial" w:eastAsia="MS Gothic" w:hAnsi="Arial" w:cs="Arial"/>
      <w:bCs/>
      <w:color w:val="201547"/>
      <w:kern w:val="32"/>
      <w:sz w:val="30"/>
      <w:szCs w:val="40"/>
      <w:lang w:eastAsia="en-US"/>
    </w:rPr>
  </w:style>
  <w:style w:type="character" w:customStyle="1" w:styleId="Heading2Char">
    <w:name w:val="Heading 2 Char"/>
    <w:link w:val="Heading2"/>
    <w:uiPriority w:val="1"/>
    <w:rsid w:val="00433D50"/>
    <w:rPr>
      <w:rFonts w:ascii="Arial" w:hAnsi="Arial"/>
      <w:b/>
      <w:color w:val="201547"/>
      <w:sz w:val="24"/>
      <w:szCs w:val="28"/>
      <w:lang w:eastAsia="en-US"/>
    </w:rPr>
  </w:style>
  <w:style w:type="character" w:customStyle="1" w:styleId="Heading3Char">
    <w:name w:val="Heading 3 Char"/>
    <w:link w:val="Heading3"/>
    <w:uiPriority w:val="1"/>
    <w:rsid w:val="00194EF5"/>
    <w:rPr>
      <w:rFonts w:ascii="Arial" w:eastAsia="MS Gothic" w:hAnsi="Arial"/>
      <w:b/>
      <w:bCs/>
      <w:color w:val="201547"/>
      <w:sz w:val="22"/>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63B69"/>
    <w:pPr>
      <w:spacing w:before="6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customStyle="1" w:styleId="HomeStretch">
    <w:name w:val="Home Stretch"/>
    <w:basedOn w:val="TableNormal"/>
    <w:uiPriority w:val="99"/>
    <w:rsid w:val="00A2473D"/>
    <w:tblPr>
      <w:tblBorders>
        <w:left w:val="single" w:sz="4" w:space="0" w:color="201547"/>
        <w:bottom w:val="single" w:sz="4" w:space="0" w:color="201547"/>
        <w:right w:val="single" w:sz="4" w:space="0" w:color="201547"/>
        <w:insideH w:val="single" w:sz="4" w:space="0" w:color="201547"/>
        <w:insideV w:val="single" w:sz="4" w:space="0" w:color="201547"/>
      </w:tblBorders>
    </w:tblPr>
    <w:tblStylePr w:type="firstRow">
      <w:tblPr/>
      <w:tcPr>
        <w:tcBorders>
          <w:top w:val="nil"/>
          <w:left w:val="nil"/>
          <w:bottom w:val="nil"/>
          <w:right w:val="nil"/>
          <w:insideH w:val="nil"/>
          <w:insideV w:val="nil"/>
          <w:tl2br w:val="nil"/>
          <w:tr2bl w:val="nil"/>
        </w:tcBorders>
      </w:tcPr>
    </w:tblStylePr>
    <w:tblStylePr w:type="firstCol">
      <w:tblPr/>
      <w:tcPr>
        <w:tcBorders>
          <w:top w:val="single" w:sz="4" w:space="0" w:color="201547"/>
          <w:left w:val="single" w:sz="4" w:space="0" w:color="201547"/>
          <w:bottom w:val="single" w:sz="4" w:space="0" w:color="201547"/>
          <w:right w:val="single" w:sz="4" w:space="0" w:color="201547"/>
          <w:insideH w:val="single" w:sz="4" w:space="0" w:color="201547"/>
          <w:insideV w:val="single" w:sz="4" w:space="0" w:color="201547"/>
          <w:tl2br w:val="nil"/>
          <w:tr2bl w:val="nil"/>
        </w:tcBorders>
        <w:shd w:val="clear" w:color="auto" w:fill="CCE9F8"/>
      </w:tcPr>
    </w:tblStylePr>
  </w:style>
  <w:style w:type="table" w:customStyle="1" w:styleId="HomeStretch2">
    <w:name w:val="Home Stretch 2"/>
    <w:basedOn w:val="TableNormal"/>
    <w:uiPriority w:val="99"/>
    <w:rsid w:val="00F66871"/>
    <w:tblPr>
      <w:tblBorders>
        <w:left w:val="single" w:sz="4" w:space="0" w:color="201547"/>
        <w:bottom w:val="single" w:sz="4" w:space="0" w:color="201547"/>
        <w:right w:val="single" w:sz="4" w:space="0" w:color="201547"/>
        <w:insideH w:val="single" w:sz="4" w:space="0" w:color="201547"/>
        <w:insideV w:val="single" w:sz="4" w:space="0" w:color="201547"/>
      </w:tblBorders>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home-stretc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providers.dffh.vic.gov.au/home-stret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ChildrenYouthFamilies@dffh.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1486</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10712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Stretch change request form</dc:title>
  <dc:subject/>
  <dc:creator/>
  <cp:keywords/>
  <cp:lastModifiedBy/>
  <cp:revision>1</cp:revision>
  <dcterms:created xsi:type="dcterms:W3CDTF">2021-12-24T01:41:00Z</dcterms:created>
  <dcterms:modified xsi:type="dcterms:W3CDTF">2021-12-24T01:42:00Z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2021-12-24T01:42:12Z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b311009c-eb79-49e4-a473-21ed0ed2d1d9</vt:lpwstr>
  </property>
  <property fmtid="{D5CDD505-2E9C-101B-9397-08002B2CF9AE}" pid="8" name="MSIP_Label_43e64453-338c-4f93-8a4d-0039a0a41f2a_ContentBits">
    <vt:lpwstr>2</vt:lpwstr>
  </property>
</Properties>
</file>